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F1" w:rsidRPr="002867DF" w:rsidRDefault="00185CF1" w:rsidP="007925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5CF1" w:rsidRPr="002867DF" w:rsidRDefault="00185CF1" w:rsidP="0079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85CF1" w:rsidRPr="002867DF" w:rsidRDefault="00185CF1" w:rsidP="0079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185CF1" w:rsidRPr="002867DF" w:rsidRDefault="00185CF1" w:rsidP="0079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79255A" w:rsidRPr="002867DF" w:rsidTr="00E97301">
        <w:trPr>
          <w:trHeight w:val="1571"/>
        </w:trPr>
        <w:tc>
          <w:tcPr>
            <w:tcW w:w="3960" w:type="dxa"/>
            <w:vAlign w:val="center"/>
          </w:tcPr>
          <w:p w:rsidR="00185CF1" w:rsidRPr="002867DF" w:rsidRDefault="00185CF1" w:rsidP="0079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:rsidR="00185CF1" w:rsidRPr="002867DF" w:rsidRDefault="00185CF1" w:rsidP="0079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0" w:type="dxa"/>
            <w:vAlign w:val="center"/>
          </w:tcPr>
          <w:p w:rsidR="00185CF1" w:rsidRPr="002867DF" w:rsidRDefault="00185CF1" w:rsidP="0079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85CF1" w:rsidRPr="002867DF" w:rsidRDefault="00185CF1" w:rsidP="0079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7D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185CF1" w:rsidRPr="002867DF" w:rsidRDefault="00185CF1" w:rsidP="0079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7D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185CF1" w:rsidRPr="002867DF" w:rsidRDefault="00185CF1" w:rsidP="0079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7D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Г.В. Колинько</w:t>
            </w:r>
          </w:p>
          <w:p w:rsidR="00185CF1" w:rsidRPr="002867DF" w:rsidRDefault="00185CF1" w:rsidP="0079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7DF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№217-ОД от 29.08.2019г</w:t>
            </w:r>
          </w:p>
          <w:p w:rsidR="00185CF1" w:rsidRPr="002867DF" w:rsidRDefault="00185CF1" w:rsidP="0079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5CF1" w:rsidRPr="002867DF" w:rsidRDefault="00185CF1" w:rsidP="00792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85CF1" w:rsidRPr="002867DF" w:rsidRDefault="00185CF1" w:rsidP="007925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CF1" w:rsidRPr="002867DF" w:rsidRDefault="00185CF1" w:rsidP="00792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  <w:r w:rsidRPr="002867DF"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185CF1" w:rsidRPr="002867DF" w:rsidRDefault="00185CF1" w:rsidP="00792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</w:pPr>
      <w:r w:rsidRPr="002867DF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по английскому языку</w:t>
      </w:r>
    </w:p>
    <w:p w:rsidR="00185CF1" w:rsidRPr="002867DF" w:rsidRDefault="00185CF1" w:rsidP="007925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x-none"/>
        </w:rPr>
      </w:pPr>
    </w:p>
    <w:p w:rsidR="00185CF1" w:rsidRPr="002867DF" w:rsidRDefault="00185CF1" w:rsidP="00792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</w:pPr>
      <w:r w:rsidRPr="002867DF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Уровень</w:t>
      </w:r>
      <w:r w:rsidRPr="002867DF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: основное  </w:t>
      </w:r>
      <w:r w:rsidRPr="002867DF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обще</w:t>
      </w:r>
      <w:r w:rsidRPr="002867DF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е</w:t>
      </w:r>
      <w:r w:rsidRPr="002867DF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образовани</w:t>
      </w:r>
      <w:r w:rsidRPr="002867DF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е</w:t>
      </w:r>
    </w:p>
    <w:p w:rsidR="00185CF1" w:rsidRPr="002867DF" w:rsidRDefault="00185CF1" w:rsidP="00792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val="x-none" w:eastAsia="x-none"/>
        </w:rPr>
      </w:pPr>
      <w:r w:rsidRPr="002867DF">
        <w:rPr>
          <w:rFonts w:ascii="Times New Roman" w:eastAsia="Times New Roman" w:hAnsi="Times New Roman" w:cs="Times New Roman"/>
          <w:bCs/>
          <w:sz w:val="40"/>
          <w:szCs w:val="40"/>
          <w:lang w:eastAsia="x-none"/>
        </w:rPr>
        <w:t xml:space="preserve">8-9   </w:t>
      </w:r>
      <w:r w:rsidRPr="002867DF">
        <w:rPr>
          <w:rFonts w:ascii="Times New Roman" w:eastAsia="Times New Roman" w:hAnsi="Times New Roman" w:cs="Times New Roman"/>
          <w:bCs/>
          <w:sz w:val="40"/>
          <w:szCs w:val="40"/>
          <w:lang w:val="x-none" w:eastAsia="x-none"/>
        </w:rPr>
        <w:t>класс</w:t>
      </w:r>
      <w:r w:rsidRPr="002867DF">
        <w:rPr>
          <w:rFonts w:ascii="Times New Roman" w:eastAsia="Times New Roman" w:hAnsi="Times New Roman" w:cs="Times New Roman"/>
          <w:bCs/>
          <w:sz w:val="40"/>
          <w:szCs w:val="40"/>
          <w:lang w:eastAsia="x-none"/>
        </w:rPr>
        <w:t>ы</w:t>
      </w:r>
      <w:r w:rsidRPr="002867DF">
        <w:rPr>
          <w:rFonts w:ascii="Times New Roman" w:eastAsia="Times New Roman" w:hAnsi="Times New Roman" w:cs="Times New Roman"/>
          <w:b/>
          <w:bCs/>
          <w:sz w:val="40"/>
          <w:szCs w:val="40"/>
          <w:lang w:val="x-none" w:eastAsia="x-none"/>
        </w:rPr>
        <w:t xml:space="preserve"> </w:t>
      </w:r>
      <w:bookmarkStart w:id="0" w:name="_GoBack"/>
      <w:bookmarkEnd w:id="0"/>
    </w:p>
    <w:p w:rsidR="00185CF1" w:rsidRPr="002867DF" w:rsidRDefault="00185CF1" w:rsidP="007925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85CF1" w:rsidRPr="002867DF" w:rsidRDefault="00185CF1" w:rsidP="0079255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</w:pPr>
      <w:r w:rsidRPr="002867DF"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185CF1" w:rsidRPr="002867DF" w:rsidRDefault="00185CF1" w:rsidP="007925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67DF">
        <w:rPr>
          <w:rFonts w:ascii="Times New Roman" w:eastAsia="Times New Roman" w:hAnsi="Times New Roman" w:cs="Times New Roman"/>
          <w:sz w:val="32"/>
          <w:szCs w:val="32"/>
          <w:lang w:eastAsia="ru-RU"/>
        </w:rPr>
        <w:t>8 кл:</w:t>
      </w:r>
      <w:r w:rsidRPr="002867DF">
        <w:rPr>
          <w:rFonts w:ascii="Times New Roman" w:hAnsi="Times New Roman" w:cs="Times New Roman"/>
        </w:rPr>
        <w:t xml:space="preserve"> </w:t>
      </w:r>
      <w:r w:rsidRPr="002867DF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104 ч; в неделю 3 часа</w:t>
      </w:r>
    </w:p>
    <w:p w:rsidR="00185CF1" w:rsidRPr="002867DF" w:rsidRDefault="00185CF1" w:rsidP="007925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67DF">
        <w:rPr>
          <w:rFonts w:ascii="Times New Roman" w:eastAsia="Times New Roman" w:hAnsi="Times New Roman" w:cs="Times New Roman"/>
          <w:sz w:val="32"/>
          <w:szCs w:val="32"/>
          <w:lang w:eastAsia="ru-RU"/>
        </w:rPr>
        <w:t>9 кл: всего 101 ч; в неделю 3 часа.</w:t>
      </w:r>
    </w:p>
    <w:p w:rsidR="00185CF1" w:rsidRPr="002867DF" w:rsidRDefault="00185CF1" w:rsidP="007925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CF1" w:rsidRPr="002867DF" w:rsidRDefault="00185CF1" w:rsidP="007925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85CF1" w:rsidRPr="002867DF" w:rsidRDefault="00185CF1" w:rsidP="007925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85CF1" w:rsidRPr="002867DF" w:rsidRDefault="00185CF1" w:rsidP="0079255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x-none"/>
        </w:rPr>
      </w:pPr>
      <w:r w:rsidRPr="002867DF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Учитель</w:t>
      </w:r>
      <w:r w:rsidRPr="002867DF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: Подгорных В.И.</w:t>
      </w:r>
    </w:p>
    <w:p w:rsidR="00185CF1" w:rsidRPr="002867DF" w:rsidRDefault="00185CF1" w:rsidP="0079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F1" w:rsidRPr="002867DF" w:rsidRDefault="00185CF1" w:rsidP="0079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F1" w:rsidRPr="002867DF" w:rsidRDefault="00185CF1" w:rsidP="0079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F1" w:rsidRPr="002867DF" w:rsidRDefault="00185CF1" w:rsidP="00792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F1" w:rsidRPr="002867DF" w:rsidRDefault="00185CF1" w:rsidP="0079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Примерной программы по иностранному языку федерального государственного образовательного стандарта основного общего образования, авторской программы по курсу «Английский в фокусе», Ю.Е. Ваулина, Д. Дули, О.Е. Подоляко, образовательной программы школы</w:t>
      </w: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CF1" w:rsidRPr="002867DF" w:rsidRDefault="00185CF1" w:rsidP="007925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185CF1" w:rsidRPr="002867DF" w:rsidRDefault="00185CF1" w:rsidP="0079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– 2020</w:t>
      </w:r>
    </w:p>
    <w:p w:rsidR="00185CF1" w:rsidRPr="002867DF" w:rsidRDefault="00185CF1" w:rsidP="0079255A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F1" w:rsidRPr="002867DF" w:rsidRDefault="00185CF1" w:rsidP="007925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5CF1" w:rsidRPr="002867DF" w:rsidRDefault="00185CF1" w:rsidP="007925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5CF1" w:rsidRPr="002867DF" w:rsidRDefault="00185CF1" w:rsidP="007925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5CF1" w:rsidRPr="002867DF" w:rsidRDefault="00185CF1" w:rsidP="007925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5CF1" w:rsidRPr="002867DF" w:rsidRDefault="00185CF1" w:rsidP="007925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Планируемые результаты изучения курса</w:t>
      </w:r>
    </w:p>
    <w:p w:rsidR="00185CF1" w:rsidRPr="002867DF" w:rsidRDefault="00185CF1" w:rsidP="0079255A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8-9 кл.</w:t>
      </w:r>
    </w:p>
    <w:p w:rsidR="00185CF1" w:rsidRPr="002867DF" w:rsidRDefault="00185CF1" w:rsidP="0079255A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обеспечивает достижение обучающимися 8-9- классов следующих личностных, метапредметных и предметных результатов :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1"/>
          <w:sz w:val="24"/>
          <w:szCs w:val="24"/>
          <w:lang w:eastAsia="ru-RU"/>
        </w:rPr>
      </w:pPr>
      <w:r w:rsidRPr="002867DF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 xml:space="preserve">Личностные результаты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Cambria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 xml:space="preserve">У ученика будут сформированы: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людей;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широкая мотивационная основа учебной деятельности, включающая социальные, учебно- познавательные и внешние мотивы;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учебно-познавательный интерес к новому учебному материалу и способам решения новой задачи;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установка на здоровый образ жизни;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развитие таких качеств, как воля, целеустремленность, креативность, инициативность, эмпатия, трудолюбие, дисциплинированность;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Cambria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>Ученик получит возможность для формирования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: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 познавательных мотивов и предпочтении социального способа оценки знаний;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устойчивого учебно-познавательного интереса к новым общим способам решения задач;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адекватного понимания причин успешности и неуспешности учебной деятельности;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способности к решению моральных дилемм на основе учёта позиций партнёров в общении, ориентации на их мотивы и чувства,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эмпатии как осознанного понимания чувств других людей и сопереживания им, выражающихся в поступках, направленных на помощь и обеспечение благополучия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толерантного отношения к проявлениям иной культуры; осознание себя гражданином своей страны и мира.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kern w:val="1"/>
          <w:sz w:val="24"/>
          <w:szCs w:val="24"/>
          <w:lang w:eastAsia="ru-RU"/>
        </w:rPr>
      </w:pPr>
      <w:r w:rsidRPr="002867DF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>Метапредметные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 результаты изучения языка: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1"/>
          <w:sz w:val="24"/>
          <w:szCs w:val="24"/>
          <w:lang w:eastAsia="ru-RU"/>
        </w:rPr>
      </w:pPr>
      <w:r w:rsidRPr="002867DF">
        <w:rPr>
          <w:rFonts w:ascii="Times New Roman" w:eastAsia="Cambria" w:hAnsi="Times New Roman" w:cs="Times New Roman"/>
          <w:b/>
          <w:bCs/>
          <w:i/>
          <w:kern w:val="1"/>
          <w:sz w:val="24"/>
          <w:szCs w:val="24"/>
          <w:lang w:eastAsia="ru-RU"/>
        </w:rPr>
        <w:t xml:space="preserve">Коммуникативные: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Cambria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 xml:space="preserve">Ученик научится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владеть диалогической формой коммуникации, используя в том числе средства и инструменты ИКТ;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строить понятные для партнёра высказывания, учитывающие, что партнёр знает и видит, а что нет;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формулировать собственное мнение и позицию.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Cambria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 xml:space="preserve">Ученик получит возможность научиться: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учитывать и координировать в сотрудничестве позиции других людей, отличные от собственной;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учитывать разные мнения и интересы и обосновывать собственную позицию;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вести диалог, учитывая позицию собеседника.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1"/>
          <w:sz w:val="24"/>
          <w:szCs w:val="24"/>
          <w:lang w:eastAsia="ru-RU"/>
        </w:rPr>
      </w:pPr>
      <w:r w:rsidRPr="002867DF">
        <w:rPr>
          <w:rFonts w:ascii="Times New Roman" w:eastAsia="Cambria" w:hAnsi="Times New Roman" w:cs="Times New Roman"/>
          <w:b/>
          <w:bCs/>
          <w:kern w:val="1"/>
          <w:sz w:val="24"/>
          <w:szCs w:val="24"/>
          <w:lang w:eastAsia="ru-RU"/>
        </w:rPr>
        <w:t>Регулятивные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Cambria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>Ученик научится:</w:t>
      </w:r>
      <w:r w:rsidRPr="002867DF">
        <w:rPr>
          <w:rFonts w:ascii="Times New Roman" w:eastAsia="Cambria" w:hAnsi="Times New Roman" w:cs="Times New Roman"/>
          <w:b/>
          <w:bCs/>
          <w:kern w:val="1"/>
          <w:sz w:val="24"/>
          <w:szCs w:val="24"/>
          <w:lang w:eastAsia="ru-RU"/>
        </w:rPr>
        <w:t xml:space="preserve">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принимать и сохранять учебную задачу;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учитывать выделенные учителем ориентиры действия в новом учебном материале;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осуществлять пошаговый контроль по результату (в случае работы в интерактивной среде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lastRenderedPageBreak/>
        <w:t xml:space="preserve">пользоваться реакцией среды решения задачи);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планировать свои действия в соответствии с поставленной задачей;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оценивать правильность выполнения действия;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 </w:t>
      </w:r>
      <w:r w:rsidRPr="002867DF">
        <w:rPr>
          <w:rFonts w:ascii="Times New Roman" w:eastAsia="Cambria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 xml:space="preserve">Ученик получит возможность научиться: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в сотрудничестве с учителем ставить новые учебные задачи;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>проявлять познавательную инициативу в учебном сотрудничестве; • преобразовывать практическую задачу в познавательную;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самостоятельно учитывать выделенные учителем ориентиры действия в новом учебном материале;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1"/>
          <w:sz w:val="24"/>
          <w:szCs w:val="24"/>
          <w:lang w:eastAsia="ru-RU"/>
        </w:rPr>
      </w:pPr>
      <w:r w:rsidRPr="002867DF">
        <w:rPr>
          <w:rFonts w:ascii="Times New Roman" w:eastAsia="Cambria" w:hAnsi="Times New Roman" w:cs="Times New Roman"/>
          <w:b/>
          <w:bCs/>
          <w:kern w:val="1"/>
          <w:sz w:val="24"/>
          <w:szCs w:val="24"/>
          <w:lang w:eastAsia="ru-RU"/>
        </w:rPr>
        <w:t>Познавательные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Cambria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>Ученик научится:</w:t>
      </w:r>
      <w:r w:rsidRPr="002867DF">
        <w:rPr>
          <w:rFonts w:ascii="Times New Roman" w:eastAsia="Cambria" w:hAnsi="Times New Roman" w:cs="Times New Roman"/>
          <w:i/>
          <w:iCs/>
          <w:kern w:val="1"/>
          <w:sz w:val="24"/>
          <w:szCs w:val="24"/>
          <w:lang w:eastAsia="ru-RU"/>
        </w:rPr>
        <w:t xml:space="preserve">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осуществлять поиск необходимой информации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осуществлять запись (фиксацию) выборочной информации, в том числе с помощью инструментов ИКТ;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строить сообщения в устной и письменной форме;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использовать знаково-символические средства, в том числе модели и схемы для решения задач;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осуществлять синтез как составление целого из частей;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устанавливать причинно-следственные связи в изучаемом круге явлений.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Cambria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 xml:space="preserve">Ученик получит возможность научиться: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записывать, фиксировать информацию с помощью инструментов ИКТ;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осознанно и произвольно строить сообщения в устной и письменной форме;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• </w:t>
      </w: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строить логическое рассуждение, включающее установление причинно-следственных связей;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bCs/>
          <w:kern w:val="1"/>
          <w:sz w:val="24"/>
          <w:szCs w:val="24"/>
          <w:lang w:eastAsia="ru-RU"/>
        </w:rPr>
      </w:pP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</w:pPr>
      <w:r w:rsidRPr="002867DF">
        <w:rPr>
          <w:rFonts w:ascii="Times New Roman" w:eastAsia="Cambria" w:hAnsi="Times New Roman" w:cs="Times New Roman"/>
          <w:b/>
          <w:kern w:val="1"/>
          <w:sz w:val="24"/>
          <w:szCs w:val="24"/>
          <w:lang w:eastAsia="ru-RU"/>
        </w:rPr>
        <w:t xml:space="preserve">8 кл </w:t>
      </w:r>
    </w:p>
    <w:p w:rsidR="007A6702" w:rsidRPr="002867DF" w:rsidRDefault="007A6702" w:rsidP="007925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основной образовательной программы</w:t>
      </w:r>
    </w:p>
    <w:p w:rsidR="007A6702" w:rsidRPr="002867DF" w:rsidRDefault="007A6702" w:rsidP="0079255A">
      <w:pPr>
        <w:spacing w:after="0" w:line="240" w:lineRule="auto"/>
        <w:ind w:firstLine="567"/>
        <w:jc w:val="both"/>
        <w:rPr>
          <w:b/>
        </w:rPr>
      </w:pPr>
      <w:r w:rsidRPr="002867DF">
        <w:rPr>
          <w:b/>
        </w:rPr>
        <w:t>Иностранный  язык (английский)</w:t>
      </w:r>
    </w:p>
    <w:p w:rsidR="007A6702" w:rsidRPr="002867DF" w:rsidRDefault="007A6702" w:rsidP="00792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67DF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7A6702" w:rsidRPr="002867DF" w:rsidRDefault="007A6702" w:rsidP="0079255A">
      <w:pPr>
        <w:spacing w:after="0" w:line="240" w:lineRule="auto"/>
        <w:ind w:firstLine="567"/>
        <w:jc w:val="both"/>
        <w:outlineLvl w:val="0"/>
        <w:rPr>
          <w:b/>
          <w:i/>
        </w:rPr>
      </w:pPr>
      <w:r w:rsidRPr="002867DF">
        <w:rPr>
          <w:b/>
          <w:i/>
        </w:rPr>
        <w:t>Говорение. Диалогическая речь</w:t>
      </w:r>
    </w:p>
    <w:p w:rsidR="007A6702" w:rsidRPr="002867DF" w:rsidRDefault="007A6702" w:rsidP="0079255A">
      <w:pPr>
        <w:spacing w:after="0" w:line="240" w:lineRule="auto"/>
        <w:ind w:firstLine="567"/>
        <w:jc w:val="both"/>
      </w:pPr>
      <w:r w:rsidRPr="002867DF"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7A6702" w:rsidRPr="002867DF" w:rsidRDefault="007A6702" w:rsidP="0079255A">
      <w:pPr>
        <w:spacing w:after="0" w:line="240" w:lineRule="auto"/>
        <w:ind w:firstLine="567"/>
        <w:jc w:val="both"/>
        <w:rPr>
          <w:b/>
          <w:i/>
        </w:rPr>
      </w:pPr>
      <w:r w:rsidRPr="002867DF">
        <w:rPr>
          <w:i/>
        </w:rPr>
        <w:t>Выпускник получит возможность научиться брать и давать интервью.</w:t>
      </w:r>
    </w:p>
    <w:p w:rsidR="007A6702" w:rsidRPr="002867DF" w:rsidRDefault="007A6702" w:rsidP="0079255A">
      <w:pPr>
        <w:spacing w:after="0" w:line="240" w:lineRule="auto"/>
        <w:ind w:firstLine="567"/>
        <w:jc w:val="both"/>
        <w:outlineLvl w:val="0"/>
        <w:rPr>
          <w:b/>
          <w:i/>
        </w:rPr>
      </w:pPr>
      <w:r w:rsidRPr="002867DF">
        <w:rPr>
          <w:b/>
          <w:i/>
        </w:rPr>
        <w:t>Говорение. Монологическая речь</w:t>
      </w:r>
    </w:p>
    <w:p w:rsidR="007A6702" w:rsidRPr="002867DF" w:rsidRDefault="007A6702" w:rsidP="0079255A">
      <w:pPr>
        <w:spacing w:after="0" w:line="240" w:lineRule="auto"/>
        <w:ind w:firstLine="567"/>
        <w:jc w:val="both"/>
      </w:pPr>
      <w:r w:rsidRPr="002867DF">
        <w:t>Выпускник научится: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</w:pPr>
      <w:r w:rsidRPr="002867DF"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</w:pPr>
      <w:r w:rsidRPr="002867DF">
        <w:t>• описывать события с опорой на зрительную наглядность и/или вербальные опоры (ключевые слова, план, вопросы);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</w:pPr>
      <w:r w:rsidRPr="002867DF">
        <w:t xml:space="preserve">• давать краткую характеристику реальных людей и литературных персонажей; 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</w:pPr>
      <w:r w:rsidRPr="002867DF">
        <w:t>• передавать основное содержание прочитанного текста с опорой или без опоры на текст/ключевые слова/план/вопросы.</w:t>
      </w:r>
    </w:p>
    <w:p w:rsidR="007A6702" w:rsidRPr="002867DF" w:rsidRDefault="007A6702" w:rsidP="0079255A">
      <w:pPr>
        <w:spacing w:after="0" w:line="240" w:lineRule="auto"/>
        <w:ind w:firstLine="567"/>
        <w:jc w:val="both"/>
        <w:rPr>
          <w:i/>
        </w:rPr>
      </w:pPr>
      <w:r w:rsidRPr="002867DF">
        <w:rPr>
          <w:i/>
        </w:rPr>
        <w:t>Выпускник получит возможность научиться: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  <w:rPr>
          <w:i/>
        </w:rPr>
      </w:pPr>
      <w:r w:rsidRPr="002867DF">
        <w:t>• </w:t>
      </w:r>
      <w:r w:rsidRPr="002867DF">
        <w:rPr>
          <w:i/>
        </w:rPr>
        <w:t>делать сообщение на заданную тему на основе прочитанного;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  <w:rPr>
          <w:i/>
        </w:rPr>
      </w:pPr>
      <w:r w:rsidRPr="002867DF">
        <w:lastRenderedPageBreak/>
        <w:t>• </w:t>
      </w:r>
      <w:r w:rsidRPr="002867DF">
        <w:rPr>
          <w:i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  <w:rPr>
          <w:i/>
        </w:rPr>
      </w:pPr>
      <w:r w:rsidRPr="002867DF">
        <w:t>• </w:t>
      </w:r>
      <w:r w:rsidRPr="002867DF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  <w:rPr>
          <w:i/>
        </w:rPr>
      </w:pPr>
      <w:r w:rsidRPr="002867DF">
        <w:t>• </w:t>
      </w:r>
      <w:r w:rsidRPr="002867DF">
        <w:rPr>
          <w:i/>
        </w:rPr>
        <w:t>кратко излагать результаты выполненной проектной работы.</w:t>
      </w:r>
    </w:p>
    <w:p w:rsidR="007A6702" w:rsidRPr="002867DF" w:rsidRDefault="007A6702" w:rsidP="0079255A">
      <w:pPr>
        <w:spacing w:after="0" w:line="240" w:lineRule="auto"/>
        <w:ind w:firstLine="567"/>
        <w:jc w:val="both"/>
        <w:outlineLvl w:val="0"/>
        <w:rPr>
          <w:b/>
          <w:i/>
        </w:rPr>
      </w:pPr>
      <w:r w:rsidRPr="002867DF">
        <w:rPr>
          <w:b/>
          <w:i/>
        </w:rPr>
        <w:t>Аудирование</w:t>
      </w:r>
    </w:p>
    <w:p w:rsidR="007A6702" w:rsidRPr="002867DF" w:rsidRDefault="007A6702" w:rsidP="0079255A">
      <w:pPr>
        <w:spacing w:after="0" w:line="240" w:lineRule="auto"/>
        <w:ind w:firstLine="567"/>
        <w:jc w:val="both"/>
      </w:pPr>
      <w:r w:rsidRPr="002867DF">
        <w:t>Выпускник научится: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</w:pPr>
      <w:r w:rsidRPr="002867DF"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</w:pPr>
      <w:r w:rsidRPr="002867DF"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7A6702" w:rsidRPr="002867DF" w:rsidRDefault="007A6702" w:rsidP="0079255A">
      <w:pPr>
        <w:spacing w:after="0" w:line="240" w:lineRule="auto"/>
        <w:ind w:firstLine="567"/>
        <w:jc w:val="both"/>
        <w:rPr>
          <w:i/>
        </w:rPr>
      </w:pPr>
      <w:r w:rsidRPr="002867DF">
        <w:rPr>
          <w:i/>
        </w:rPr>
        <w:t>Выпускник получит возможность научиться: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  <w:rPr>
          <w:i/>
        </w:rPr>
      </w:pPr>
      <w:r w:rsidRPr="002867DF">
        <w:t>• </w:t>
      </w:r>
      <w:r w:rsidRPr="002867DF">
        <w:rPr>
          <w:i/>
        </w:rPr>
        <w:t>выделять основную мысль в воспринимаемом на слух тексте;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  <w:rPr>
          <w:i/>
        </w:rPr>
      </w:pPr>
      <w:r w:rsidRPr="002867DF">
        <w:t>• </w:t>
      </w:r>
      <w:r w:rsidRPr="002867DF">
        <w:rPr>
          <w:i/>
        </w:rPr>
        <w:t>отделять в тексте, воспринимаемом на слух, главные факты от второстепенных;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  <w:rPr>
          <w:i/>
        </w:rPr>
      </w:pPr>
      <w:r w:rsidRPr="002867DF">
        <w:t>• </w:t>
      </w:r>
      <w:r w:rsidRPr="002867DF">
        <w:rPr>
          <w:i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  <w:rPr>
          <w:i/>
        </w:rPr>
      </w:pPr>
      <w:r w:rsidRPr="002867DF">
        <w:t>• </w:t>
      </w:r>
      <w:r w:rsidRPr="002867DF">
        <w:rPr>
          <w:i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7A6702" w:rsidRPr="002867DF" w:rsidRDefault="007A6702" w:rsidP="0079255A">
      <w:pPr>
        <w:spacing w:after="0" w:line="240" w:lineRule="auto"/>
        <w:ind w:firstLine="567"/>
        <w:jc w:val="both"/>
        <w:outlineLvl w:val="0"/>
        <w:rPr>
          <w:b/>
          <w:i/>
        </w:rPr>
      </w:pPr>
      <w:r w:rsidRPr="002867DF">
        <w:rPr>
          <w:b/>
          <w:i/>
        </w:rPr>
        <w:t>Чтение</w:t>
      </w:r>
    </w:p>
    <w:p w:rsidR="007A6702" w:rsidRPr="002867DF" w:rsidRDefault="007A6702" w:rsidP="0079255A">
      <w:pPr>
        <w:spacing w:after="0" w:line="240" w:lineRule="auto"/>
        <w:ind w:firstLine="567"/>
        <w:jc w:val="both"/>
      </w:pPr>
      <w:r w:rsidRPr="002867DF">
        <w:t>Выпускник научится: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</w:pPr>
      <w:r w:rsidRPr="002867DF"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</w:pPr>
      <w:r w:rsidRPr="002867DF"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7A6702" w:rsidRPr="002867DF" w:rsidRDefault="007A6702" w:rsidP="0079255A">
      <w:pPr>
        <w:spacing w:after="0" w:line="240" w:lineRule="auto"/>
        <w:ind w:firstLine="567"/>
        <w:jc w:val="both"/>
        <w:rPr>
          <w:i/>
        </w:rPr>
      </w:pPr>
      <w:r w:rsidRPr="002867DF">
        <w:rPr>
          <w:i/>
        </w:rPr>
        <w:t>Выпускник получит возможность научиться: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  <w:rPr>
          <w:i/>
        </w:rPr>
      </w:pPr>
      <w:r w:rsidRPr="002867DF">
        <w:t>• </w:t>
      </w:r>
      <w:r w:rsidRPr="002867DF">
        <w:rPr>
          <w:i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  <w:rPr>
          <w:i/>
        </w:rPr>
      </w:pPr>
      <w:r w:rsidRPr="002867DF">
        <w:t>• </w:t>
      </w:r>
      <w:r w:rsidRPr="002867DF">
        <w:rPr>
          <w:i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  <w:rPr>
          <w:i/>
          <w:iCs/>
        </w:rPr>
      </w:pPr>
      <w:r w:rsidRPr="002867DF">
        <w:t>• </w:t>
      </w:r>
      <w:r w:rsidRPr="002867DF">
        <w:rPr>
          <w:i/>
          <w:iCs/>
        </w:rPr>
        <w:t>игнорировать в процессе чтения незнакомые слова, не мешающие понимать основное содержание текста;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  <w:rPr>
          <w:i/>
          <w:iCs/>
        </w:rPr>
      </w:pPr>
      <w:r w:rsidRPr="002867DF">
        <w:t>• </w:t>
      </w:r>
      <w:r w:rsidRPr="002867DF">
        <w:rPr>
          <w:i/>
          <w:iCs/>
        </w:rPr>
        <w:t>пользоваться сносками и лингвострановедческим справочником.</w:t>
      </w:r>
    </w:p>
    <w:p w:rsidR="007A6702" w:rsidRPr="002867DF" w:rsidRDefault="007A6702" w:rsidP="0079255A">
      <w:pPr>
        <w:spacing w:after="0" w:line="240" w:lineRule="auto"/>
        <w:ind w:firstLine="567"/>
        <w:jc w:val="both"/>
        <w:outlineLvl w:val="0"/>
        <w:rPr>
          <w:b/>
          <w:i/>
          <w:lang w:eastAsia="ar-SA"/>
        </w:rPr>
      </w:pPr>
      <w:r w:rsidRPr="002867DF">
        <w:rPr>
          <w:b/>
          <w:i/>
          <w:lang w:eastAsia="ar-SA"/>
        </w:rPr>
        <w:t>Письменная речь</w:t>
      </w:r>
    </w:p>
    <w:p w:rsidR="007A6702" w:rsidRPr="002867DF" w:rsidRDefault="007A6702" w:rsidP="0079255A">
      <w:pPr>
        <w:spacing w:after="0" w:line="240" w:lineRule="auto"/>
        <w:ind w:firstLine="567"/>
        <w:jc w:val="both"/>
        <w:rPr>
          <w:lang w:bidi="en-US"/>
        </w:rPr>
      </w:pPr>
      <w:r w:rsidRPr="002867DF">
        <w:t>Выпускник научится: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заполнять анкеты и формуляры в соответствии с нормами, принятыми в стране изучаемого языка;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</w:pPr>
      <w:r w:rsidRPr="002867DF"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7A6702" w:rsidRPr="002867DF" w:rsidRDefault="007A6702" w:rsidP="0079255A">
      <w:pPr>
        <w:spacing w:after="0" w:line="240" w:lineRule="auto"/>
        <w:ind w:firstLine="567"/>
        <w:jc w:val="both"/>
        <w:rPr>
          <w:i/>
        </w:rPr>
      </w:pPr>
      <w:r w:rsidRPr="002867DF">
        <w:rPr>
          <w:i/>
        </w:rPr>
        <w:t>Выпускник получит возможность научиться: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  <w:rPr>
          <w:i/>
          <w:lang w:eastAsia="ar-SA"/>
        </w:rPr>
      </w:pPr>
      <w:r w:rsidRPr="002867DF">
        <w:t>• </w:t>
      </w:r>
      <w:r w:rsidRPr="002867DF">
        <w:rPr>
          <w:i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  <w:rPr>
          <w:i/>
          <w:lang w:bidi="en-US"/>
        </w:rPr>
      </w:pPr>
      <w:r w:rsidRPr="002867DF">
        <w:t>• </w:t>
      </w:r>
      <w:r w:rsidRPr="002867DF">
        <w:rPr>
          <w:i/>
        </w:rPr>
        <w:t>составлять план/тезисы устного или письменного сообщения;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  <w:rPr>
          <w:i/>
        </w:rPr>
      </w:pPr>
      <w:r w:rsidRPr="002867DF">
        <w:t>• </w:t>
      </w:r>
      <w:r w:rsidRPr="002867DF">
        <w:rPr>
          <w:i/>
        </w:rPr>
        <w:t>кратко излагать в письменном виде результаты своей проектной деятельности;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  <w:rPr>
          <w:i/>
        </w:rPr>
      </w:pPr>
      <w:r w:rsidRPr="002867DF">
        <w:t>• </w:t>
      </w:r>
      <w:r w:rsidRPr="002867DF">
        <w:rPr>
          <w:i/>
        </w:rPr>
        <w:t xml:space="preserve">писать небольшие письменные высказывания с опорой на образец. </w:t>
      </w:r>
    </w:p>
    <w:p w:rsidR="007A6702" w:rsidRPr="002867DF" w:rsidRDefault="007A6702" w:rsidP="0079255A">
      <w:pPr>
        <w:spacing w:after="0" w:line="240" w:lineRule="auto"/>
        <w:ind w:firstLine="567"/>
        <w:jc w:val="both"/>
        <w:outlineLvl w:val="0"/>
        <w:rPr>
          <w:b/>
        </w:rPr>
      </w:pPr>
      <w:r w:rsidRPr="002867DF">
        <w:rPr>
          <w:b/>
        </w:rPr>
        <w:t>Языковая компетентность (владение языковыми средствами)</w:t>
      </w:r>
    </w:p>
    <w:p w:rsidR="007A6702" w:rsidRPr="002867DF" w:rsidRDefault="007A6702" w:rsidP="0079255A">
      <w:pPr>
        <w:spacing w:after="0" w:line="240" w:lineRule="auto"/>
        <w:ind w:firstLine="567"/>
        <w:jc w:val="both"/>
        <w:outlineLvl w:val="0"/>
        <w:rPr>
          <w:b/>
          <w:i/>
        </w:rPr>
      </w:pPr>
      <w:r w:rsidRPr="002867DF">
        <w:rPr>
          <w:b/>
          <w:i/>
        </w:rPr>
        <w:t>Фонетическая сторона речи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Выпускник научится: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• соблюдать правильное ударение в изученных словах;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• различать коммуникативные типы предложения по интонации;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7A6702" w:rsidRPr="002867DF" w:rsidRDefault="007A6702" w:rsidP="0079255A">
      <w:pPr>
        <w:spacing w:after="0" w:line="240" w:lineRule="auto"/>
        <w:ind w:firstLine="567"/>
        <w:jc w:val="both"/>
        <w:rPr>
          <w:i/>
        </w:rPr>
      </w:pPr>
      <w:r w:rsidRPr="002867DF">
        <w:rPr>
          <w:i/>
        </w:rPr>
        <w:t>Выпускник получит возможность научиться: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  <w:rPr>
          <w:i/>
          <w:iCs/>
        </w:rPr>
      </w:pPr>
      <w:r w:rsidRPr="002867DF">
        <w:t>• </w:t>
      </w:r>
      <w:r w:rsidRPr="002867DF">
        <w:rPr>
          <w:i/>
          <w:iCs/>
        </w:rPr>
        <w:t>выражать модальные значения, чувства и эмоции с помощью интонации;</w:t>
      </w:r>
    </w:p>
    <w:p w:rsidR="007A6702" w:rsidRPr="002867DF" w:rsidRDefault="007A6702" w:rsidP="0079255A">
      <w:pPr>
        <w:suppressAutoHyphens/>
        <w:spacing w:after="0" w:line="240" w:lineRule="auto"/>
        <w:ind w:firstLine="567"/>
        <w:jc w:val="both"/>
        <w:rPr>
          <w:i/>
          <w:iCs/>
        </w:rPr>
      </w:pPr>
      <w:r w:rsidRPr="002867DF">
        <w:t>• </w:t>
      </w:r>
      <w:r w:rsidRPr="002867DF">
        <w:rPr>
          <w:i/>
          <w:iCs/>
        </w:rPr>
        <w:t>различать на слух британские и американские варианты английского языка.</w:t>
      </w:r>
    </w:p>
    <w:p w:rsidR="007A6702" w:rsidRPr="002867DF" w:rsidRDefault="007A6702" w:rsidP="0079255A">
      <w:pPr>
        <w:spacing w:after="0" w:line="240" w:lineRule="auto"/>
        <w:ind w:firstLine="567"/>
        <w:jc w:val="both"/>
        <w:outlineLvl w:val="0"/>
        <w:rPr>
          <w:b/>
          <w:i/>
        </w:rPr>
      </w:pPr>
      <w:r w:rsidRPr="002867DF">
        <w:rPr>
          <w:b/>
          <w:i/>
        </w:rPr>
        <w:lastRenderedPageBreak/>
        <w:t>Орфография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Выпускник научится правильно писать изученные слова.</w:t>
      </w:r>
    </w:p>
    <w:p w:rsidR="007A6702" w:rsidRPr="002867DF" w:rsidRDefault="007A6702" w:rsidP="0079255A">
      <w:pPr>
        <w:spacing w:after="0" w:line="240" w:lineRule="auto"/>
        <w:ind w:firstLine="567"/>
        <w:jc w:val="both"/>
        <w:rPr>
          <w:i/>
          <w:iCs/>
        </w:rPr>
      </w:pPr>
      <w:r w:rsidRPr="002867DF">
        <w:rPr>
          <w:i/>
        </w:rPr>
        <w:t xml:space="preserve">Выпускник получит возможность научиться </w:t>
      </w:r>
      <w:r w:rsidRPr="002867DF">
        <w:rPr>
          <w:i/>
          <w:iCs/>
        </w:rPr>
        <w:t>сравнивать и анализировать буквосочетания английского языка и их транскрипцию.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b/>
          <w:i/>
          <w:sz w:val="24"/>
          <w:szCs w:val="24"/>
          <w:lang w:eastAsia="ar-SA"/>
        </w:rPr>
        <w:t>Лексическая сторона речи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Выпускник научится: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в соответствии с решаемой коммуникативной задачей;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• соблюдать существующие в английском языке нормы лексической сочетаемости;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в соответствии с решаемой коммуникативной задачей.</w:t>
      </w:r>
    </w:p>
    <w:p w:rsidR="007A6702" w:rsidRPr="002867DF" w:rsidRDefault="007A6702" w:rsidP="0079255A">
      <w:pPr>
        <w:spacing w:after="0" w:line="240" w:lineRule="auto"/>
        <w:ind w:firstLine="567"/>
        <w:jc w:val="both"/>
        <w:rPr>
          <w:i/>
        </w:rPr>
      </w:pPr>
      <w:r w:rsidRPr="002867DF">
        <w:rPr>
          <w:i/>
        </w:rPr>
        <w:t>Выпускник получит возможность научиться: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• 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• </w:t>
      </w:r>
      <w:r w:rsidRPr="002867DF"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  <w:t>находить различия между явлениями синонимии и антонимии;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• </w:t>
      </w:r>
      <w:r w:rsidRPr="002867DF"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  <w:t>распознавать принадлежность слов к частям речи по определённым признакам (артиклям, аффиксам и др.);</w:t>
      </w:r>
    </w:p>
    <w:p w:rsidR="007A6702" w:rsidRPr="002867DF" w:rsidRDefault="007A6702" w:rsidP="0079255A">
      <w:pPr>
        <w:spacing w:after="0" w:line="240" w:lineRule="auto"/>
        <w:ind w:firstLine="567"/>
        <w:jc w:val="both"/>
        <w:rPr>
          <w:i/>
        </w:rPr>
      </w:pPr>
      <w:r w:rsidRPr="002867DF">
        <w:t>• </w:t>
      </w:r>
      <w:r w:rsidRPr="002867DF"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7A6702" w:rsidRPr="002867DF" w:rsidRDefault="007A6702" w:rsidP="0079255A">
      <w:pPr>
        <w:spacing w:after="0" w:line="240" w:lineRule="auto"/>
        <w:ind w:firstLine="567"/>
        <w:jc w:val="both"/>
        <w:outlineLvl w:val="0"/>
        <w:rPr>
          <w:b/>
          <w:i/>
        </w:rPr>
      </w:pPr>
      <w:r w:rsidRPr="002867DF">
        <w:rPr>
          <w:b/>
          <w:i/>
        </w:rPr>
        <w:t>Грамматическая сторона речи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Выпускник научится: 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• оперировать в процессе устного и письменного общения 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основными синтаксическими конструкциями и морфологическими формами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• распознавать и употреблять в речи: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We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moved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to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a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new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house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last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year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);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предложения с начальным 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It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(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It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’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s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cold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. 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It’s five o’clock. It’s interesting. It’s winter);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— </w:t>
      </w:r>
      <w:r w:rsidRPr="002867D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предложения с начальным There + to be (There are a lot of trees in the park);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сложносочинённые предложения с сочинительными союзами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and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but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or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косвенную речь в утвердительных и вопросительных предложениях в настоящем и прошедшем времени;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имена существительные в единственном и множественном числе, образованные по правилу и исключения;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имена существительные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определённым/неопределённым/нулевым артиклем;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личные, притяжательные, указательные, неопределённые, относительные, вопросительные местоимения;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many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/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much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few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/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a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few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little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/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a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little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);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количественные и порядковые числительные;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глаголы в наиболее употребительных временны2х формах действительного залога: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Present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Simple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Future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Simple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и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Past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Simple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Present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и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Past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Continuous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Present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Perfect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глаголы в следующих формах страдательного залога: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Present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Simple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Passive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Past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Simple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Passive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различные грамматические средства для выражения будущего времени: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Simple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Future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to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be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going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to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Present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Continuous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— 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условные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предложения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реального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характера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(Conditional I — If I see Jim, I’ll invite him 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lastRenderedPageBreak/>
        <w:t>to our school party);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— 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модальные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глаголы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и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их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эквиваленты</w:t>
      </w:r>
      <w:r w:rsidRPr="002867DF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(may, can, be able to, must, have to, should, could).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Выпускник получит возможность научиться: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• 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распознавать сложноподчинённые предложения с придаточными: времени с союзами for, since, during; цели с союзом so that; условия с союзом unless; определительными с союзами who, which, that;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• 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распознавать в речи предложения с конструкциями as … as; not so … as; either … or; neither … nor;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• 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>распознавать в речи условные предложения нереального характера (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Conditional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II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—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If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I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were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you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,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I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would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start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learning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French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>);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• 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использовать в речи глаголы во временны́х формах действительного залога: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Past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Perfect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Present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Perfect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Continuous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Future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-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in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-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the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-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Past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• 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употреблять в речи глаголы в формах страдательного залога: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Future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Simple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Passive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Present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Perfect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Passive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7A6702" w:rsidRPr="002867DF" w:rsidRDefault="007A6702" w:rsidP="007925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2867DF">
        <w:rPr>
          <w:rFonts w:ascii="Times New Roman" w:eastAsia="Arial Unicode MS" w:hAnsi="Times New Roman" w:cs="Times New Roman"/>
          <w:sz w:val="24"/>
          <w:szCs w:val="24"/>
          <w:lang w:eastAsia="ar-SA"/>
        </w:rPr>
        <w:t>• 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распознавать и употреблять в речи модальные глаголы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need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shall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might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would</w:t>
      </w:r>
      <w:r w:rsidRPr="002867DF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.</w:t>
      </w:r>
    </w:p>
    <w:p w:rsidR="007A6702" w:rsidRPr="002867DF" w:rsidRDefault="007A6702" w:rsidP="0079255A">
      <w:pPr>
        <w:spacing w:after="0" w:line="240" w:lineRule="auto"/>
      </w:pPr>
    </w:p>
    <w:p w:rsidR="007A6702" w:rsidRPr="002867DF" w:rsidRDefault="007A6702" w:rsidP="0079255A">
      <w:pPr>
        <w:spacing w:after="0" w:line="240" w:lineRule="auto"/>
      </w:pPr>
    </w:p>
    <w:p w:rsidR="00185CF1" w:rsidRPr="002867DF" w:rsidRDefault="00185CF1" w:rsidP="0079255A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185CF1" w:rsidRPr="002867DF" w:rsidRDefault="00185CF1" w:rsidP="0079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Предметными результатами обучения в 9 классе </w:t>
      </w:r>
      <w:r w:rsidRPr="002867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являются: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коммуникативной сфере (т.е. владении иностранным языком как средством общения):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говорении:</w:t>
      </w:r>
    </w:p>
    <w:p w:rsidR="00185CF1" w:rsidRPr="002867DF" w:rsidRDefault="00185CF1" w:rsidP="007925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85CF1" w:rsidRPr="002867DF" w:rsidRDefault="00185CF1" w:rsidP="007925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85CF1" w:rsidRPr="002867DF" w:rsidRDefault="00185CF1" w:rsidP="007925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185CF1" w:rsidRPr="002867DF" w:rsidRDefault="00185CF1" w:rsidP="007925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185CF1" w:rsidRPr="002867DF" w:rsidRDefault="00185CF1" w:rsidP="0079255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аудировании:</w:t>
      </w:r>
    </w:p>
    <w:p w:rsidR="00185CF1" w:rsidRPr="002867DF" w:rsidRDefault="00185CF1" w:rsidP="007925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185CF1" w:rsidRPr="002867DF" w:rsidRDefault="00185CF1" w:rsidP="007925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85CF1" w:rsidRPr="002867DF" w:rsidRDefault="00185CF1" w:rsidP="007925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чтении:</w:t>
      </w:r>
    </w:p>
    <w:p w:rsidR="00185CF1" w:rsidRPr="002867DF" w:rsidRDefault="00185CF1" w:rsidP="007925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185CF1" w:rsidRPr="002867DF" w:rsidRDefault="00185CF1" w:rsidP="007925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185CF1" w:rsidRPr="002867DF" w:rsidRDefault="00185CF1" w:rsidP="0079255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письменной речи:</w:t>
      </w:r>
    </w:p>
    <w:p w:rsidR="00185CF1" w:rsidRPr="002867DF" w:rsidRDefault="00185CF1" w:rsidP="007925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185CF1" w:rsidRPr="002867DF" w:rsidRDefault="00185CF1" w:rsidP="007925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85CF1" w:rsidRPr="002867DF" w:rsidRDefault="00185CF1" w:rsidP="007925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Языковая компетенция:</w:t>
      </w:r>
    </w:p>
    <w:p w:rsidR="00185CF1" w:rsidRPr="002867DF" w:rsidRDefault="00185CF1" w:rsidP="007925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185CF1" w:rsidRPr="002867DF" w:rsidRDefault="00185CF1" w:rsidP="007925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185CF1" w:rsidRPr="002867DF" w:rsidRDefault="00185CF1" w:rsidP="007925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85CF1" w:rsidRPr="002867DF" w:rsidRDefault="00185CF1" w:rsidP="007925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85CF1" w:rsidRPr="002867DF" w:rsidRDefault="00185CF1" w:rsidP="007925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185CF1" w:rsidRPr="002867DF" w:rsidRDefault="00185CF1" w:rsidP="007925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185CF1" w:rsidRPr="002867DF" w:rsidRDefault="00185CF1" w:rsidP="007925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185CF1" w:rsidRPr="002867DF" w:rsidRDefault="00185CF1" w:rsidP="007925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85CF1" w:rsidRPr="002867DF" w:rsidRDefault="00185CF1" w:rsidP="0079255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различий систем иностранного и русского/родного языков.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Социокультурная компетенция:</w:t>
      </w:r>
    </w:p>
    <w:p w:rsidR="00185CF1" w:rsidRPr="002867DF" w:rsidRDefault="00185CF1" w:rsidP="0079255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85CF1" w:rsidRPr="002867DF" w:rsidRDefault="00185CF1" w:rsidP="0079255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185CF1" w:rsidRPr="002867DF" w:rsidRDefault="00185CF1" w:rsidP="0079255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185CF1" w:rsidRPr="002867DF" w:rsidRDefault="00185CF1" w:rsidP="0079255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185CF1" w:rsidRPr="002867DF" w:rsidRDefault="00185CF1" w:rsidP="0079255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85CF1" w:rsidRPr="002867DF" w:rsidRDefault="00185CF1" w:rsidP="0079255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185CF1" w:rsidRPr="002867DF" w:rsidRDefault="00185CF1" w:rsidP="0079255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Компенсаторная компетенция </w:t>
      </w: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 </w:t>
      </w: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185CF1" w:rsidRPr="002867DF" w:rsidRDefault="00185CF1" w:rsidP="0079255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185CF1" w:rsidRPr="002867DF" w:rsidRDefault="00185CF1" w:rsidP="0079255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185CF1" w:rsidRPr="002867DF" w:rsidRDefault="00185CF1" w:rsidP="0079255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85CF1" w:rsidRPr="002867DF" w:rsidRDefault="00185CF1" w:rsidP="0079255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185CF1" w:rsidRPr="002867DF" w:rsidRDefault="00185CF1" w:rsidP="0079255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85CF1" w:rsidRPr="002867DF" w:rsidRDefault="00185CF1" w:rsidP="0079255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 </w:t>
      </w: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185CF1" w:rsidRPr="002867DF" w:rsidRDefault="00185CF1" w:rsidP="0079255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о языке как средстве выражения чувств, эмоций, основе культуры мышления;</w:t>
      </w:r>
    </w:p>
    <w:p w:rsidR="00185CF1" w:rsidRPr="002867DF" w:rsidRDefault="00185CF1" w:rsidP="0079255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185CF1" w:rsidRPr="002867DF" w:rsidRDefault="00185CF1" w:rsidP="0079255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85CF1" w:rsidRPr="002867DF" w:rsidRDefault="00185CF1" w:rsidP="0079255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 </w:t>
      </w: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185CF1" w:rsidRPr="002867DF" w:rsidRDefault="00185CF1" w:rsidP="0079255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185CF1" w:rsidRPr="002867DF" w:rsidRDefault="00185CF1" w:rsidP="0079255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185CF1" w:rsidRPr="002867DF" w:rsidRDefault="00185CF1" w:rsidP="0079255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 </w:t>
      </w: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сфере:</w:t>
      </w:r>
    </w:p>
    <w:p w:rsidR="00185CF1" w:rsidRPr="002867DF" w:rsidRDefault="00185CF1" w:rsidP="0079255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:rsidR="00185CF1" w:rsidRPr="002867DF" w:rsidRDefault="00185CF1" w:rsidP="0079255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соответствии с намеченным планом.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 </w:t>
      </w: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физической сфере:</w:t>
      </w:r>
    </w:p>
    <w:p w:rsidR="00185CF1" w:rsidRPr="002867DF" w:rsidRDefault="00185CF1" w:rsidP="007925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учебного предмета. 8 кл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Общение. 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Растопить лёд. Прилагательные описывающие характер. Знакомство. Настоящее, будущее, прошедшее время глаголов. Описание внешности. Степени сравнения прилагательных и наречий. Устойчивые выражения, словообразование, фразовый глагол get. Нормы этикета. Конфликты.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 и покупки.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приготовления пищи. Покупки. Виды магазинов. Настоящее завершенное и настоящее завершено-длительное время. Определенный и неопределенный артикль. Выражение значений количества. Вкусовые привычки. Личное письмо. Порядок прилагательных. Фразеологический глагол go, словообразование (прилагательные с противоположным значением). Благотворительность. Особенности русской национальной кухни. Проблемы экологии (пластиковая и бумажная упаковка).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умы человечества.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создания воздушного шара. Работа и профессии. Прошедшее время. Мария Кюри (биографии великих людей). Рассказ. Необычная галерея. Словообразование (образование глаголов), фразеологический глагол bring. Английские банкноты. Пионеры космоса. 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самим собой. 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Внешность. Одежда и мода. Конструкции с too и enough. Страдательный залог. Каузативная форма. Фразеологический глагол put, словообразование. Национальные костюмы. Эко-одежда.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экологии.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Цунами. Мировые проблемы. Герундий / инфинитив. Структуры</w:t>
      </w:r>
      <w:r w:rsidRPr="002867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used to, be used, get used to. </w:t>
      </w: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Погода. Словообразование, фразеологический глагол call. Шотландские коровы. Ландыши. Торнадо.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обмены.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и виды отдыха. Проблемы на отдыхе. Косвенная речь. Виды транспорта. Словообразование, фразеологический глагол set. Темза. Кижи. Памятники мировой культуры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Современные средства коммуникации. Школа. Модальные глаголы. Словообразование, фразеологический глагол give. СМИ. Профессии в СМИ. Тринити – колледж. Российская система школьного образования. Использование компьютерных сетей.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досуге.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Интересы и увлечения. Виды спорта. Условные предложения 0,1,2,3 типов. Спортивный инвентарь. Словообразование, фразеологический глагол take. Талисманы. Праздник Севера. Экологический проект </w:t>
      </w:r>
      <w:r w:rsidRPr="002867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</w:t>
      </w: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67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</w:t>
      </w: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67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</w:t>
      </w: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67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</w:t>
      </w: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67DF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</w:t>
      </w: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 кл.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Праздники.Традиции и суеверия. Праздники Британии и России. Организация праздников. Выбор подарка.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жизни. Семейные традиции. Жизнь по общественным правилам. Мой дом – моя крепость.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Невероятные явления. Сны и кошмары. Иллюзии. Приведения, предрассудки.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Технологии. Роботы. Компьютеры. Интернет. Технические отходы. Технологии будущего.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и литература. Изобразительное искусство. Литература. Театр и кино. Музыка.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в городе. Общественные организации. Расположение города. Транспорт.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 себя. Страхи и фобии. Привычки. Опасные животные. Условия жизни.</w:t>
      </w: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ситуации. Риск. Выживание. Отчаянные ситуации. Дельфины. Антарктика.</w:t>
      </w:r>
    </w:p>
    <w:p w:rsidR="007A6702" w:rsidRPr="002867DF" w:rsidRDefault="007A6702" w:rsidP="0079255A">
      <w:pPr>
        <w:spacing w:after="0" w:line="240" w:lineRule="auto"/>
      </w:pPr>
    </w:p>
    <w:p w:rsidR="007A6702" w:rsidRPr="002867DF" w:rsidRDefault="007A6702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каждого модуля проводится проверочная работа, и 1 час запланирован на итоговую (годовую контрольную работу.)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Диалогическая речь.</w:t>
      </w: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9 классах продолжается развитие таких речевых умений,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умения вести диалог. Должны быть сформированы умения при ведении диалогов этикетного характера, диалога побуждения к действию, диалога-обмена мнениями.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8-9 классах количество реплик учащихся должно увеличится до 5-7 реплик.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Монологическая речь.</w:t>
      </w: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монологической речи в 8–9 классах предусматривает овладение учащимися следующими умениями: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передавать содержание, основную мысль прочитанного с опорой на текст;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делать сообщение в связи с прочитанным текстом.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выражать и аргументировать своё отношение к прочитанному/услышанному.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– до 12 фраз.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8–9 классах формируемые умения усложняются и, помимо вышеперечисленных, предполагается формирование умений: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прогнозировать содержание устного текста по началу сообщения;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    игнорировать незнакомый языковой материал, несущественный для понимания.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8–9 классов, иметь образовательную и воспитательную ценность. Время звучания текста – 1,5–2 минуты.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Ознакомительное чтение</w:t>
      </w: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тему, содержание текста по заголовку;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мысль;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главные факты из текста, опуская второстепенные;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логическую последовательность основных фактов текста.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Изучающее чтение</w:t>
      </w: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чтение с полным пониманием текста осуществляется на основе несложных аутентичных текстов, ориентированных на предметное содержание речи в 9 классах. Формируются и отрабатываются умения: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своё мнение по прочитанному;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полученную информацию, выразить своё мнение;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прокомментировать/объяснить те или иные факты, описанные в тексте 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классах объём текстов не должен превышать 600 слов.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Просмотровое/поисковое чтение</w:t>
      </w: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совершенствуются базовые графические и орфографические навыки. Элементарные форма записи: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подстановка пропущенных слов и словосочетаний;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ключевой информации;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и выписывание ключевой информации и т.д.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текста;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короткие поздравления с днем рождения, другим праздником (объемом до 30 слов, включая адрес), выражать пожелания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бланки (указывать имя, фамилию, пол, возраст, гражданство, адрес);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185CF1" w:rsidRPr="002867DF" w:rsidRDefault="00185CF1" w:rsidP="0079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301" w:rsidRPr="002867DF" w:rsidRDefault="00E97301" w:rsidP="0079255A">
      <w:pPr>
        <w:shd w:val="clear" w:color="auto" w:fill="FFFFFF"/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hd w:val="clear" w:color="auto" w:fill="FFFFFF"/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hd w:val="clear" w:color="auto" w:fill="FFFFFF"/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hd w:val="clear" w:color="auto" w:fill="FFFFFF"/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hd w:val="clear" w:color="auto" w:fill="FFFFFF"/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hd w:val="clear" w:color="auto" w:fill="FFFFFF"/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hd w:val="clear" w:color="auto" w:fill="FFFFFF"/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hd w:val="clear" w:color="auto" w:fill="FFFFFF"/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hd w:val="clear" w:color="auto" w:fill="FFFFFF"/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hd w:val="clear" w:color="auto" w:fill="FFFFFF"/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hd w:val="clear" w:color="auto" w:fill="FFFFFF"/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hd w:val="clear" w:color="auto" w:fill="FFFFFF"/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hd w:val="clear" w:color="auto" w:fill="FFFFFF"/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hd w:val="clear" w:color="auto" w:fill="FFFFFF"/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hd w:val="clear" w:color="auto" w:fill="FFFFFF"/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</w:p>
    <w:p w:rsidR="00E97301" w:rsidRPr="002867DF" w:rsidRDefault="00E97301" w:rsidP="0079255A">
      <w:pPr>
        <w:shd w:val="clear" w:color="auto" w:fill="FFFFFF"/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</w:p>
    <w:p w:rsidR="00185CF1" w:rsidRPr="002867DF" w:rsidRDefault="00185CF1" w:rsidP="0079255A">
      <w:pPr>
        <w:shd w:val="clear" w:color="auto" w:fill="FFFFFF"/>
        <w:spacing w:after="0" w:line="240" w:lineRule="auto"/>
        <w:ind w:left="20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r w:rsidRPr="002867DF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lastRenderedPageBreak/>
        <w:t>Тематическое планирование.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3254"/>
        <w:gridCol w:w="804"/>
        <w:gridCol w:w="682"/>
        <w:gridCol w:w="3314"/>
        <w:gridCol w:w="730"/>
      </w:tblGrid>
      <w:tr w:rsidR="002867DF" w:rsidRPr="002867DF" w:rsidTr="00E97301"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LineNumbers/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  <w:t>8</w:t>
            </w: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LineNumbers/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  <w:t>9</w:t>
            </w: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2867DF" w:rsidRPr="002867DF" w:rsidTr="00E97301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LineNumbers/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№ </w:t>
            </w: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LineNumbers/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Тема, раздел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LineNumbers/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№ </w:t>
            </w: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LineNumbers/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Тема, раздел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LineNumbers/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867DF" w:rsidRPr="002867DF" w:rsidTr="00E97301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Модуль 1. </w:t>
            </w:r>
            <w:r w:rsidRPr="002867DF">
              <w:rPr>
                <w:rFonts w:ascii="Times New Roman" w:eastAsia="Cambria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Общение)-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  <w:t>1</w:t>
            </w: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 1. Праздники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  <w:t>1</w:t>
            </w: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2867DF" w:rsidRPr="002867DF" w:rsidTr="00E97301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Модуль 2. </w:t>
            </w:r>
            <w:r w:rsidRPr="002867DF">
              <w:rPr>
                <w:rFonts w:ascii="Times New Roman" w:eastAsia="Cambria" w:hAnsi="Times New Roman" w:cs="Times New Roman"/>
                <w:bCs/>
                <w:iCs/>
                <w:kern w:val="1"/>
                <w:sz w:val="24"/>
                <w:szCs w:val="24"/>
                <w:lang w:eastAsia="ru-RU"/>
              </w:rPr>
              <w:t>Продукты питания и покупки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  <w:t>1</w:t>
            </w: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 2.</w:t>
            </w: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Образ жизни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  <w:t>1</w:t>
            </w: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2867DF" w:rsidRPr="002867DF" w:rsidTr="00E97301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</w:t>
            </w: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3. Великие умы человечества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  <w:t>1</w:t>
            </w: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</w:t>
            </w: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3</w:t>
            </w: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Очевидное- невероятное.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  <w:t>1</w:t>
            </w: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2867DF" w:rsidRPr="002867DF" w:rsidTr="00E97301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</w:t>
            </w: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4. </w:t>
            </w: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Будь собой 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</w:t>
            </w: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4. </w:t>
            </w: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  <w:t>1</w:t>
            </w: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2867DF" w:rsidRPr="002867DF" w:rsidTr="00E97301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</w:t>
            </w: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5. Глобальные проблемы человечества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  <w:t>1</w:t>
            </w: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</w:t>
            </w: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5. Литература и искусство 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  <w:t>1</w:t>
            </w: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2867DF" w:rsidRPr="002867DF" w:rsidTr="00E97301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</w:t>
            </w: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6. </w:t>
            </w: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Культурные обмены</w:t>
            </w: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 6. Город и общественная жизнь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  <w:t>1</w:t>
            </w: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2867DF" w:rsidRPr="002867DF" w:rsidTr="00E97301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</w:t>
            </w: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7</w:t>
            </w: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 7. Правила безопасности.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11</w:t>
            </w:r>
          </w:p>
        </w:tc>
      </w:tr>
      <w:tr w:rsidR="002867DF" w:rsidRPr="002867DF" w:rsidTr="00E97301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 8.Свободное время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 8. На досуге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18</w:t>
            </w:r>
          </w:p>
        </w:tc>
      </w:tr>
      <w:tr w:rsidR="002867DF" w:rsidRPr="002867DF" w:rsidTr="00E97301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Итого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napToGrid w:val="0"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5CF1" w:rsidRPr="002867DF" w:rsidRDefault="00185CF1" w:rsidP="0079255A">
            <w:pPr>
              <w:suppressAutoHyphens/>
              <w:spacing w:after="0" w:line="24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mbria" w:hAnsi="Times New Roman" w:cs="Times New Roman"/>
                <w:bCs/>
                <w:kern w:val="1"/>
                <w:sz w:val="24"/>
                <w:szCs w:val="24"/>
                <w:lang w:eastAsia="ru-RU"/>
              </w:rPr>
              <w:t>101</w:t>
            </w:r>
          </w:p>
        </w:tc>
      </w:tr>
    </w:tbl>
    <w:p w:rsidR="00185CF1" w:rsidRPr="002867DF" w:rsidRDefault="00185CF1" w:rsidP="0079255A">
      <w:pPr>
        <w:shd w:val="clear" w:color="auto" w:fill="FFFFFF"/>
        <w:spacing w:after="0" w:line="240" w:lineRule="auto"/>
        <w:ind w:left="2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i/>
          <w:kern w:val="1"/>
          <w:sz w:val="24"/>
          <w:szCs w:val="24"/>
          <w:lang w:eastAsia="ru-RU"/>
        </w:rPr>
      </w:pPr>
      <w:r w:rsidRPr="002867D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</w:t>
      </w:r>
      <w:r w:rsidRPr="002867DF">
        <w:rPr>
          <w:rFonts w:ascii="Times New Roman" w:eastAsia="Cambria" w:hAnsi="Times New Roman" w:cs="Times New Roman"/>
          <w:i/>
          <w:kern w:val="1"/>
          <w:sz w:val="24"/>
          <w:szCs w:val="24"/>
          <w:lang w:eastAsia="ru-RU"/>
        </w:rPr>
        <w:t>Место предмета в учебном плане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В соответствии с учебным планом на предмет Английский язык отводится 3 ч в неделю.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Программа в 8кл  рассчитана на 105 ч, на 102 ч в 9 кл.. В связи с праздничными днями 05.05   программа сокращена на 1 ч.  </w:t>
      </w:r>
    </w:p>
    <w:p w:rsidR="00185CF1" w:rsidRPr="002867DF" w:rsidRDefault="00185CF1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  <w:r w:rsidRPr="002867DF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>Выполнение программы запланировано за счет  блочной подачи материала.</w:t>
      </w: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FB61ED" w:rsidRPr="002867DF" w:rsidRDefault="00FB61ED" w:rsidP="0079255A">
      <w:pPr>
        <w:pStyle w:val="a3"/>
        <w:spacing w:after="0" w:line="240" w:lineRule="auto"/>
        <w:ind w:left="25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8 кл.</w:t>
      </w:r>
    </w:p>
    <w:p w:rsidR="00FB61ED" w:rsidRPr="002867DF" w:rsidRDefault="00FB61ED" w:rsidP="00792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DF">
        <w:rPr>
          <w:rFonts w:ascii="Times New Roman" w:eastAsia="Times New Roman" w:hAnsi="Times New Roman" w:cs="Times New Roman"/>
          <w:sz w:val="24"/>
          <w:szCs w:val="24"/>
          <w:lang w:eastAsia="ru-RU"/>
        </w:rPr>
        <w:t>((«Английский в фокусе» Ю.Е. Ваулина, Д. Дули и др))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2977"/>
        <w:gridCol w:w="3260"/>
        <w:gridCol w:w="1276"/>
      </w:tblGrid>
      <w:tr w:rsidR="002867DF" w:rsidRPr="002867DF" w:rsidTr="00E97301">
        <w:tc>
          <w:tcPr>
            <w:tcW w:w="709" w:type="dxa"/>
            <w:vMerge w:val="restart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 урока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Дата проведения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Тема урока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</w:t>
            </w:r>
          </w:p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</w:t>
            </w:r>
          </w:p>
        </w:tc>
      </w:tr>
      <w:tr w:rsidR="002867DF" w:rsidRPr="002867DF" w:rsidTr="00E97301">
        <w:tc>
          <w:tcPr>
            <w:tcW w:w="709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7D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7D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Модуль 1 «Общение» 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(13 ч.)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человека. Язык мимики и жестов.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 xml:space="preserve">Лексика по теме 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>«Черты характера»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>Лексика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>по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>теме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«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>Знакомство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»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Present Simple, Present Continuous, Present Perfect, Present Perfect Continuous.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Общение. Информация личного характера.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Времена глагола.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будущего времени.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Future Simple, be going to, Present Simple, Present Continuous.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>Степени сравнения прилагательных и наречий.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>Лексика по теме «Внешность».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простое и прошедшее длительное.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есть кто?   Степени сравнения прилагательных.                            С.16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связи. Наречия меры и степени.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Small talk, marital status, host, reserved.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blame, accuse, show up, frustrated, annoyed, disappointed, resolve, boss around.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написания поздравительной открытки.                                    с. 18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прилагательных         С. 20.                                           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 xml:space="preserve">Фразовый глагол 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get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>Суффиксы прилагательных. Зависимые предлоги.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>Лексико-грамматический материал модуля.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Правила этикета в Великобритании и России.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rPr>
          <w:trHeight w:val="273"/>
        </w:trPr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аудирования. «Конфликты и способы их разрешения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rPr>
          <w:trHeight w:val="405"/>
        </w:trPr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Тест № 1 по         теме «Общение».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К.р.1</w:t>
            </w: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b/>
                <w:sz w:val="24"/>
                <w:szCs w:val="24"/>
              </w:rPr>
              <w:t>Мод.2.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867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Продукты питания и покупки</w:t>
            </w:r>
            <w:r w:rsidRPr="002867DF">
              <w:rPr>
                <w:rFonts w:ascii="Times New Roman" w:hAnsi="Times New Roman" w:cs="Times New Roman"/>
                <w:b/>
                <w:sz w:val="24"/>
                <w:szCs w:val="24"/>
              </w:rPr>
              <w:t>» (11 ч)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пищи.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>Лексика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: scrambled, pickled, poached, mashed, raw, overcooked.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>Лексика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: flea market, car boot sale, fishmonger’s.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Покупки.  Виды магазинов.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Настоящее завершенное и настоящее завершенно- длительное время.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Present Perfect/ Present Perfect Continuous. 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>Структуры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have been to/in, have gone to.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>Опред. и неопред. артикль.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Существительные, употребляемые только в ед. или мн. числе.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Артикль. Выражение значения количества. 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Вкусовые привычки. 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Правила написания личных и электронных писем.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>Порядок прилагательных.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Приставки  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de-DE"/>
              </w:rPr>
              <w:t>dis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 xml:space="preserve">-, 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de-DE"/>
              </w:rPr>
              <w:t>mis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 xml:space="preserve">-. Зависимые предлоги. Фразовый глагол  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to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go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bargain, run charity shops, thrifting.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rPr>
          <w:trHeight w:hRule="exact" w:val="1400"/>
        </w:trPr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 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. Образование отрицательных прилагательных.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Благотворитель-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ность начинается с помощи близким.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национальной кухни.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sturgeon, horseradish, nourish.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landfill, pulp, bleach, break down, decompose, get rid of.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Тест № 2 по теме «</w:t>
            </w:r>
            <w:r w:rsidRPr="002867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Продукты питания и покупки»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К.р.2</w:t>
            </w: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Пластиковые и бумажные пакеты.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rPr>
          <w:trHeight w:val="255"/>
        </w:trPr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b/>
                <w:sz w:val="24"/>
                <w:szCs w:val="24"/>
              </w:rPr>
              <w:t>Мод.3 «Великие умы человечества» (11 ч)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История создания воздушного шара.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capture, safe and sound, lift, applied science.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rPr>
          <w:trHeight w:val="1193"/>
        </w:trPr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Области науки. Профессии.                    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С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. 43:traffic warden, accountant, graphic designer, freelancer, shift, overtime.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Знаменитые  ученые.Мария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Кюри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Past Simple, Past Continuous, Past Perfect, Past Perfect Continuous.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Необычная галерея.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Правила написания рассказа.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: all in all, on and on, round and round, again and again, step by step.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. Образование глаголов от существительных.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Выражение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последовательности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 xml:space="preserve">событий в 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сложноподчинённых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предложениях.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Английские банкноты.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bring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>. Суффиксы –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ise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>, -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ize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 xml:space="preserve"> для образования глаголов.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Пионеры космоса.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: humming bird, governor, prison.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Железный пират 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неоткрытых морей.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breakthrough, thruster, airlock, probe.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«Великие умы человечества».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violent, harbor, hind.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Модулю 3.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К.р. 3</w:t>
            </w: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Анализ теста. Выполнение заданий в формате ОГЭ.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b/>
                <w:sz w:val="24"/>
                <w:szCs w:val="24"/>
              </w:rPr>
              <w:t>Мод. 4 «</w:t>
            </w:r>
            <w:r w:rsidRPr="002867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Будь самим собой» (13ч )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4а. 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Внешность.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Лексика по теме «Внешность»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 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Одежда и мода.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too/enough + inf. 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fit, match, suit, try, go with. 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rPr>
          <w:trHeight w:val="1022"/>
        </w:trPr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4с. Формы и употребление страдательного  залога.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Страдательный залог.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Формы и употребление страдательного  залога.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 Имидж. Каузативная форма страдательного залога.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Каузативная форма страдательного залога.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4е. Правила написания письма-совета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Правила написания письма-совета.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Речевые клише для написания личного письма.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. Фразовый глагол 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. Образование прилагательных с отрицательным значением.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put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>. Приставки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67DF">
              <w:rPr>
                <w:rFonts w:ascii="Times New Roman" w:hAnsi="Times New Roman"/>
                <w:sz w:val="20"/>
                <w:szCs w:val="20"/>
                <w:lang w:val="de-DE"/>
              </w:rPr>
              <w:t>il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-, im-,in-, ir-.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Эко- одежда.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fabrics: denim, nylon, cashmere etc. give sth a try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«Будь самим собой»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24.12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Тест № 4 по теме «Будь самим собой»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К.р.4</w:t>
            </w: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 Британии и России.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pleated, lace cap, apron, pad of bells.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Мод. 5 «Глобальные проблемы человечества» (12 ч.) 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а Природные катаклизмы и стихийные бедствия. 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drought, flood, cyclone, avalanche.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бедствия.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С.75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famine, poverty.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 текста «  Глобальные проблемы».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 инфинитива и –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глагола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867DF">
              <w:rPr>
                <w:rFonts w:ascii="Times New Roman" w:eastAsia="Times New Roman" w:hAnsi="Times New Roman" w:cs="Times New Roman"/>
                <w:lang w:val="en-US" w:eastAsia="ru-RU"/>
              </w:rPr>
              <w:t>.78</w:t>
            </w:r>
            <w:r w:rsidRPr="002867DF">
              <w:rPr>
                <w:lang w:val="en-US"/>
              </w:rPr>
              <w:t xml:space="preserve"> Инфинитив/-ing forms.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used to/ be/get used to.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867DF">
              <w:rPr>
                <w:rFonts w:ascii="Times New Roman" w:eastAsia="Times New Roman" w:hAnsi="Times New Roman" w:cs="Times New Roman"/>
                <w:lang w:val="en-US" w:eastAsia="ru-RU"/>
              </w:rPr>
              <w:t>Used to – be used to – get used to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  (5 d)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Погода</w:t>
            </w:r>
            <w:r w:rsidRPr="002867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». </w:t>
            </w: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Идиомы</w:t>
            </w:r>
            <w:r w:rsidRPr="002867DF">
              <w:rPr>
                <w:rFonts w:ascii="Times New Roman" w:eastAsia="Times New Roman" w:hAnsi="Times New Roman" w:cs="Times New Roman"/>
                <w:lang w:val="en-US" w:eastAsia="ru-RU"/>
              </w:rPr>
              <w:t>:feel under the weather, save up for a rainy day, be on cloud nine, see which way the wind blows. be a bolt from the blue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письменной речи «Мнения. Суждения. гипотезы».(5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 существительных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Предлоги. Инфинитив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Фразовый</w:t>
            </w:r>
            <w:r w:rsidRPr="002867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глагол</w:t>
            </w:r>
            <w:r w:rsidRPr="002867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call.–(t)ion, -ance, -ence. </w:t>
            </w: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 xml:space="preserve">Зависимые предлоги. 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 «Шотландские коровы»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breed, fringe,grazing drounds, legend has it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 «Торнадо. Град»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: lump, poke, slippery, spin, swirl, toss, uproot, whirl, waterproof.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материала.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5 по теме «Проблемы экологии»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К.р. 5</w:t>
            </w: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М- 6 «Культурные обмены» (13ч)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Путешествия и виды отдыха.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varied, majestic, unspoilt, native, beneath, backpacking, afterwards, breathtaking, cuisine, snap, wonder, guided tour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Проблемы на отдыхе.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Косвенная речь.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get sunstroke, lose way, have a flat tyre, wallet gets stolen, car breaks down. 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 xml:space="preserve">Интонация .Логическое ударение.  Особенности употребления </w:t>
            </w:r>
            <w:r w:rsidRPr="002867DF">
              <w:rPr>
                <w:rFonts w:ascii="Times New Roman" w:hAnsi="Times New Roman"/>
                <w:sz w:val="20"/>
                <w:szCs w:val="20"/>
                <w:lang w:val="de-DE"/>
              </w:rPr>
              <w:t>said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>/</w:t>
            </w:r>
            <w:r w:rsidRPr="002867DF">
              <w:rPr>
                <w:rFonts w:ascii="Times New Roman" w:hAnsi="Times New Roman"/>
                <w:sz w:val="20"/>
                <w:szCs w:val="20"/>
                <w:lang w:val="de-DE"/>
              </w:rPr>
              <w:t>told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Приказы, указания в косвеной речи.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 xml:space="preserve">Приказы, указания, просьбы, вопросы. в косвенной речи. 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Вопросы в косвенной речи.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Виды транспорта.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Предлоги.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Идиомы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drive smb up the wall, stay off the beaten track, hit the road, be in the same road. 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>Предлоги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67DF">
              <w:rPr>
                <w:rFonts w:ascii="Times New Roman" w:hAnsi="Times New Roman"/>
                <w:sz w:val="20"/>
                <w:szCs w:val="20"/>
                <w:lang w:val="de-DE"/>
              </w:rPr>
              <w:t>at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/on 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>в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>выражениях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Правила написания письма-благодарности.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 xml:space="preserve">Структура и порядок написания полуофициального письма. 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set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. Образование существительных от прилагательных и глаголов.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Суффикс –</w:t>
            </w:r>
            <w:r w:rsidRPr="002867DF">
              <w:rPr>
                <w:rFonts w:ascii="Times New Roman" w:hAnsi="Times New Roman"/>
                <w:sz w:val="20"/>
                <w:szCs w:val="20"/>
                <w:lang w:val="de-DE"/>
              </w:rPr>
              <w:t>ness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>, -</w:t>
            </w:r>
            <w:r w:rsidRPr="002867DF">
              <w:rPr>
                <w:rFonts w:ascii="Times New Roman" w:hAnsi="Times New Roman"/>
                <w:sz w:val="20"/>
                <w:szCs w:val="20"/>
                <w:lang w:val="de-DE"/>
              </w:rPr>
              <w:t>ment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 xml:space="preserve"> Зависимые предлоги.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реки Темза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liquid, stroll, waterway, mouth, thirst.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аудирования 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Кижи.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Transfiguration, Intercession, preserve, mill, forge, stable, glimpse, craftsmanship.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Памятники мировой культуры в опасности.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particles, fossil fuel, Statue of Liberty, erosion, 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«Культурные обмены»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Контекст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Тест № 6 по теме «Культурные обмены»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К.р.6</w:t>
            </w: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Мод. 7 «Образование» 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 ч.)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технологии. Современные средства коммуникации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occasionally, affect, complete, edit, fast-paced, gain, simultaneously, come to a head, tell off, deal with, impact, extension, install, download, connect, @-at, dot, dash(-), /-forward slash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Школа. Экзамены.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certificate, degree, report card, timetable, revise, mess up, thatäs the spirit, retake an examination, let smb down.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de-DE"/>
              </w:rPr>
              <w:t>Test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7DF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vs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7DF">
              <w:rPr>
                <w:rFonts w:ascii="Times New Roman" w:hAnsi="Times New Roman"/>
                <w:sz w:val="20"/>
                <w:szCs w:val="20"/>
                <w:lang w:val="de-DE"/>
              </w:rPr>
              <w:t>Exam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школа в Англии. Модальные глаголы 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obliged, oversleep, wide range, cheat, forbidden, ordinary, opportunity, headmaster.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для 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логического предположения, вывода.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positive/negative deduction, criticism, negative obligation.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Could/might/would + Simple/Perfect/Perfect Continuous Infinitive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СМИ. Профессии в СМИ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chipped, roam, coverage, director, presenter, reporter, sound engineer, newsreader, coax, prime time, on air, rush hour, drain. 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>Идиомы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: hit the headlines, be bad news, get this show on the road, hear sth on/through the grapevine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Правила написания сочинения-рассуждения.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Структура и порядок написания сочинения-рассуждения с аргументацией за и против. Средства логической связи. Тема-тическое  предложение.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give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 xml:space="preserve">Фразовый глагол </w:t>
            </w:r>
            <w:r w:rsidRPr="002867DF">
              <w:rPr>
                <w:rFonts w:ascii="Times New Roman" w:hAnsi="Times New Roman"/>
                <w:sz w:val="20"/>
                <w:szCs w:val="20"/>
                <w:lang w:val="de-DE"/>
              </w:rPr>
              <w:t>give</w:t>
            </w:r>
            <w:r w:rsidRPr="002867DF">
              <w:rPr>
                <w:rFonts w:ascii="Times New Roman" w:hAnsi="Times New Roman"/>
                <w:sz w:val="20"/>
                <w:szCs w:val="20"/>
              </w:rPr>
              <w:t xml:space="preserve">. Зависимые предлоги. 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существительных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Существительные, образованные путем словосложения.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Св. Троицы в Дублине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 xml:space="preserve">Лексика: </w:t>
            </w:r>
            <w:r w:rsidRPr="002867DF">
              <w:rPr>
                <w:rFonts w:ascii="Times New Roman" w:hAnsi="Times New Roman"/>
                <w:sz w:val="20"/>
                <w:szCs w:val="20"/>
                <w:lang w:val="de-DE"/>
              </w:rPr>
              <w:t>found, reply, humanities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Российская система школьного образования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сетей.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Лексика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: consequence, copyrighted, handle, hardware, network, overuse, plagiarism, software.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«Образование».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Лексико-грамматический материал модуля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Тест № 7 по теме «Образование»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К.р.7</w:t>
            </w: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Мод. 8 «На досуге» 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(18 ч.)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Интересы и увлечения.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whizz, strap, entrants, bounce, bizarre, originate, addicted, slide, opposing, zorbing.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ЛЕ для принятия\отклонения приглашения. Интонация в разговорной речи.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Условные преложения  0 и 1 типов.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>Придаточные условные предложения 0, 1 типов для выражения общепринятых фактов, реальной, вероятной ситуации в будущем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 2,3 типов. Повторение материала.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 CYR" w:hAnsi="Times New Roman CYR" w:cs="Times New Roman CYR"/>
                <w:sz w:val="20"/>
                <w:szCs w:val="20"/>
              </w:rPr>
              <w:t>Придаточные условные предложения 2,3 типов для выражения маловероятной ситуации в настоящем, будущем и нереальной ситуации в прошлом.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Год. К. р.</w:t>
            </w: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снаряжение. 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pitch, court, courde, rink.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Идиомы</w:t>
            </w: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: the ball is in your court, get off the hook, get the ball rolling, saved the bell, throe the towel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Запрос, заявление  о принятии в клуб.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Правила написания электронного письма-запроса.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rPr>
          <w:trHeight w:val="352"/>
        </w:trPr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take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Зависимые предлоги. Зависимые предлоги.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прилагательных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</w:rPr>
              <w:t>Прилагательные, образованные путем словосложения.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Талисманы.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Предлоги. 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mascot, cuddly, wander, make appearance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13.05. 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предложения.</w:t>
            </w:r>
          </w:p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pay a fee, take place, annual, get a chance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67DF">
              <w:rPr>
                <w:rFonts w:ascii="Times New Roman" w:hAnsi="Times New Roman"/>
                <w:sz w:val="20"/>
                <w:szCs w:val="20"/>
                <w:lang w:val="en-US"/>
              </w:rPr>
              <w:t>interact, conserve, shoreline, awareness, measure, outcome, responsibility, seabed, stand for, take action.</w:t>
            </w: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Обобщение материала по теме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8 по теме «На досуге»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К.р.8</w:t>
            </w: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теста. Экология нашего края.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проект 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67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28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</w:tr>
      <w:tr w:rsidR="002867DF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27. 05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проект A.W.A.R.E.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55A" w:rsidRPr="002867DF" w:rsidTr="00E97301">
        <w:tc>
          <w:tcPr>
            <w:tcW w:w="709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урок. </w:t>
            </w:r>
          </w:p>
        </w:tc>
        <w:tc>
          <w:tcPr>
            <w:tcW w:w="3260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61ED" w:rsidRPr="002867DF" w:rsidRDefault="00FB61ED" w:rsidP="00792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ED" w:rsidRPr="002867DF" w:rsidRDefault="00FB61ED" w:rsidP="00792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ED" w:rsidRPr="002867DF" w:rsidRDefault="00FB61ED" w:rsidP="00792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ED" w:rsidRPr="002867DF" w:rsidRDefault="00FB61ED" w:rsidP="00792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ED" w:rsidRPr="002867DF" w:rsidRDefault="00FB61ED" w:rsidP="00792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33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704"/>
        <w:gridCol w:w="851"/>
        <w:gridCol w:w="850"/>
        <w:gridCol w:w="3686"/>
        <w:gridCol w:w="2272"/>
        <w:gridCol w:w="1697"/>
      </w:tblGrid>
      <w:tr w:rsidR="002867DF" w:rsidRPr="002867DF" w:rsidTr="00E97301">
        <w:trPr>
          <w:cantSplit/>
          <w:trHeight w:hRule="exact" w:val="981"/>
        </w:trPr>
        <w:tc>
          <w:tcPr>
            <w:tcW w:w="10060" w:type="dxa"/>
            <w:gridSpan w:val="6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Календарно-тематическое планирование</w:t>
            </w:r>
          </w:p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 («Английский в фокусе» Ю.Е. Ваулина, Д. Дули и др)</w:t>
            </w:r>
          </w:p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90"/>
        </w:trPr>
        <w:tc>
          <w:tcPr>
            <w:tcW w:w="704" w:type="dxa"/>
            <w:vMerge w:val="restart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  <w:tc>
          <w:tcPr>
            <w:tcW w:w="1701" w:type="dxa"/>
            <w:gridSpan w:val="2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6" w:type="dxa"/>
            <w:vMerge w:val="restart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урока, раздел</w:t>
            </w:r>
          </w:p>
        </w:tc>
        <w:tc>
          <w:tcPr>
            <w:tcW w:w="2272" w:type="dxa"/>
            <w:vMerge w:val="restart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697" w:type="dxa"/>
            <w:vMerge w:val="restart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867DF" w:rsidRPr="002867DF" w:rsidTr="00E97301">
        <w:trPr>
          <w:cantSplit/>
          <w:trHeight w:val="226"/>
        </w:trPr>
        <w:tc>
          <w:tcPr>
            <w:tcW w:w="704" w:type="dxa"/>
            <w:vMerge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686" w:type="dxa"/>
            <w:vMerge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173"/>
        </w:trPr>
        <w:tc>
          <w:tcPr>
            <w:tcW w:w="704" w:type="dxa"/>
            <w:vMerge w:val="restart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М- 1  Межличностные взаимоотношения. (12 ч)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а. Внешность и характер человека</w:t>
            </w:r>
          </w:p>
        </w:tc>
        <w:tc>
          <w:tcPr>
            <w:tcW w:w="2272" w:type="dxa"/>
            <w:vMerge w:val="restart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знакомство; прилагател-е; </w:t>
            </w:r>
          </w:p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Гр: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tenses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 знакомство, семейные отношения, отношения в обществе.</w:t>
            </w:r>
          </w:p>
        </w:tc>
        <w:tc>
          <w:tcPr>
            <w:tcW w:w="1697" w:type="dxa"/>
            <w:vMerge w:val="restart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173"/>
        </w:trPr>
        <w:tc>
          <w:tcPr>
            <w:tcW w:w="704" w:type="dxa"/>
            <w:vMerge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86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навыков чтения по теме «Давай веселиться».</w:t>
            </w:r>
          </w:p>
        </w:tc>
        <w:tc>
          <w:tcPr>
            <w:tcW w:w="2272" w:type="dxa"/>
            <w:vMerge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Приметы  и суеверия.</w:t>
            </w:r>
          </w:p>
        </w:tc>
        <w:tc>
          <w:tcPr>
            <w:tcW w:w="2272" w:type="dxa"/>
            <w:vMerge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1с  Употребление времен группы 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Pr. Simple,  Continuous</w:t>
            </w:r>
          </w:p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Perfect, Perfect Cont. (will / going to)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1с Времена группы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86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Тренировочные упражнения</w:t>
            </w:r>
          </w:p>
        </w:tc>
        <w:tc>
          <w:tcPr>
            <w:tcW w:w="2272" w:type="dxa"/>
            <w:vMerge w:val="restart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P-Present tenses: Simple, Continuous, P.Perfe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t, P. Perfe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  </w:t>
            </w:r>
          </w:p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Гр.: Степени сравн-я прил-х, наречий.</w:t>
            </w:r>
          </w:p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 описание внешности; идиомы;</w:t>
            </w:r>
          </w:p>
        </w:tc>
        <w:tc>
          <w:tcPr>
            <w:tcW w:w="1697" w:type="dxa"/>
            <w:vMerge w:val="restart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Монологическое высказывание  по теме «Праздники»</w:t>
            </w:r>
          </w:p>
        </w:tc>
        <w:tc>
          <w:tcPr>
            <w:tcW w:w="2272" w:type="dxa"/>
            <w:vMerge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Праздники . </w:t>
            </w: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Cложные  предложения.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образования сложносочин, сложноподчиненных предлож-й ( также предлоги места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.Описание праздника.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f"/>
              </w:smartTagPr>
              <w:r w:rsidRPr="002867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Pr="002867D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</w:smartTag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Обобщение изученного материала. Праздники в России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Л.: фр. глагол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</w:t>
            </w:r>
          </w:p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Гр.: словообраз-ие прилагательных, предлоги.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20,09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словообразования глаголов  с предлогами.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 этикет общения. -фразовый глагол ‘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turn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 и зависимые предлоги 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Американский праздник  “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Wow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Л.: конфликтные ситуации; чувства людей; антонимы. </w:t>
            </w:r>
          </w:p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-Написание короткой статьи в журнал .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проект</w:t>
            </w: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 «День Памяти».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«Праздники».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</w:t>
            </w:r>
          </w:p>
        </w:tc>
      </w:tr>
      <w:tr w:rsidR="002867DF" w:rsidRPr="002867DF" w:rsidTr="00E97301">
        <w:trPr>
          <w:cantSplit/>
          <w:trHeight w:val="1380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 .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М-2. Образ жизни (12 ч).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новой лексики по теме «Жизнь в космосе» 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 «Жилище,</w:t>
            </w:r>
          </w:p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город/деревня, образ жизни, работа по дому»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2a Жизнь в космосе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лексики по теме 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Родственные связи,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 в семье.</w:t>
            </w:r>
            <w:r w:rsidRPr="00286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7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Неличные формы глагола. </w:t>
            </w:r>
            <w:r w:rsidRPr="00286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Инфинитив, герундий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 места. </w:t>
            </w:r>
          </w:p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7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 Тренировочные  упражнения  «Неличные формы глагола».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письмо личного характера. Косвенные вопросы.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hRule="exact" w:val="1191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поискового чтения по теме «Города и села».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– сущ от прилагательных. Фразовые глаголы.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7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ind w:right="-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Развитие навыков письма . </w:t>
            </w:r>
          </w:p>
          <w:p w:rsidR="00FB61ED" w:rsidRPr="002867DF" w:rsidRDefault="00FB61ED" w:rsidP="0079255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написания личного письма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упражнения.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письмо.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Образование существительных от прилагательных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 w:rsidRPr="002867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  <w:r w:rsidRPr="002867D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</w:smartTag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Фразовый глагол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Повторение и обобщение.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упражнения 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754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«Образ жизни».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(Test 2. p 13).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 9-13).</w:t>
            </w: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</w:t>
            </w:r>
          </w:p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 опасности.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М- 3. </w:t>
            </w: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Очевидное, невероятное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ч).</w:t>
            </w:r>
            <w:r w:rsidRPr="002867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и легенды.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 </w:t>
            </w:r>
          </w:p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поисках Неси.</w:t>
            </w:r>
            <w:r w:rsidRPr="00286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857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аудирования «Сны и сновидения».  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лексики 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   Видовременные формы глагола. Прошедшее время.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прошедшее время -конструкции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used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would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   Видовременные формы глагола. Прошедшее время.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Past Perfect -  Past Simple –Past Continuous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,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used to, would.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просто иллюзии.  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Лексико-грамматические упражнения – модальные глаголы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написания рассказа,.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последовательности событий в сложноподчиненн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ых предл. </w:t>
            </w:r>
            <w:r w:rsidRPr="00286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(when, while, as soon as, before)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написать историю по плану (120-180-слов).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84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Способы словообразования глаголов от существительных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упражнения. 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Фразовый глагол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come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 предлоги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28.11 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</w:t>
            </w:r>
          </w:p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Очевидное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невероятное»</w:t>
            </w:r>
            <w:r w:rsidRPr="00286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р.56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17)</w:t>
            </w: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М- 4. Технологии.()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 «Современные технологии»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390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а. Роботы в нашей жизни. 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Компьютерные проблемы. 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лексики по теме 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выражения будущего времени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условные придаточные предложения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tabs>
                <w:tab w:val="left" w:pos="255"/>
                <w:tab w:val="center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tabs>
                <w:tab w:val="left" w:pos="255"/>
                <w:tab w:val="center" w:pos="10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Монологическое высказывание. Интернет. </w:t>
            </w:r>
          </w:p>
          <w:p w:rsidR="00FB61ED" w:rsidRPr="002867DF" w:rsidRDefault="00FB61ED" w:rsidP="0079255A">
            <w:pPr>
              <w:tabs>
                <w:tab w:val="left" w:pos="255"/>
                <w:tab w:val="center" w:pos="10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1ED" w:rsidRPr="002867DF" w:rsidRDefault="00FB61ED" w:rsidP="0079255A">
            <w:pPr>
              <w:tabs>
                <w:tab w:val="left" w:pos="255"/>
                <w:tab w:val="center" w:pos="10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идиомы по теме «Современные технологии» </w:t>
            </w:r>
          </w:p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-способы образования степеней сравнения прилаг.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Подростки и высокие технологии .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«Подростки и высокие</w:t>
            </w:r>
          </w:p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Технологии» </w:t>
            </w:r>
          </w:p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на тему «Ваше мнение» по плану, по образцу)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4f"/>
              </w:smartTagPr>
              <w:r w:rsidRPr="002867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  <w:r w:rsidRPr="002867D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  <w:r w:rsidRPr="002867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О</w:t>
              </w:r>
            </w:smartTag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 существительных от глаголов . </w:t>
            </w:r>
          </w:p>
          <w:p w:rsidR="00FB61ED" w:rsidRPr="002867DF" w:rsidRDefault="00FB61ED" w:rsidP="0079255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‘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break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фр. глаголы, предлоги.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передача «Гаджет – шоу».</w:t>
            </w:r>
            <w:r w:rsidRPr="00286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аудирования. Написание короткой статьи в журнал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 в России</w:t>
            </w:r>
          </w:p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с.6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844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мусор и экология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аудирования 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47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«Технологии»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 w:val="restart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М-5. </w:t>
            </w:r>
            <w:r w:rsidRPr="00286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Литература и искусство (12 ч)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искусства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лексики по теме </w:t>
            </w:r>
          </w:p>
        </w:tc>
        <w:tc>
          <w:tcPr>
            <w:tcW w:w="1697" w:type="dxa"/>
            <w:vMerge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DF">
              <w:rPr>
                <w:rFonts w:ascii="Calibri" w:eastAsia="Calibri" w:hAnsi="Calibri" w:cs="Times New Roman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искусства.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сравнения прилагательных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Любимая музыка.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5с. Степени сравнения прилагательны</w:t>
            </w:r>
            <w:r w:rsidRPr="00286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Сравнительная, превосходная степени, качеств.  и относит. прилагательные.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5с  Сравнительная                                                                                                                                                                                                и  превосходная степени прилагательных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– глаг с приставками. </w:t>
            </w:r>
          </w:p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-Предлоги. </w:t>
            </w:r>
          </w:p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-образование степеней сравнения прилаг-ых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Поговорим о кино.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словообр-я прилаг., наречий.  Описание  людей, степ. сравн-я. Конструкции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Would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prefer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would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rather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sooner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Рецензия на книгу или фильм. 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Письмо.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5e. Рецензия на книгу или фильм.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f"/>
              </w:smartTagPr>
              <w:r w:rsidRPr="002867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r w:rsidRPr="002867D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</w:smartTag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образования глаголов с приставками.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глаголы, образованные при помощи префиксов.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5f . Фразовый глагол‘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run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’.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предлоги; </w:t>
            </w:r>
          </w:p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по теме «Третьяковская галерея».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«Искусство». </w:t>
            </w:r>
          </w:p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2867DF" w:rsidRPr="002867DF" w:rsidTr="00E97301">
        <w:trPr>
          <w:cantSplit/>
          <w:trHeight w:val="1411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М- 6.     </w:t>
            </w:r>
            <w:r w:rsidRPr="00286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Города и люди.</w:t>
            </w:r>
            <w:r w:rsidRPr="002867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(12 ч)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6а Введение новой лексики по теме «Город и  общественная жизнь».</w:t>
            </w:r>
          </w:p>
        </w:tc>
        <w:tc>
          <w:tcPr>
            <w:tcW w:w="2272" w:type="dxa"/>
            <w:vMerge w:val="restart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понимать делать выпис ки из текста,</w:t>
            </w:r>
          </w:p>
        </w:tc>
        <w:tc>
          <w:tcPr>
            <w:tcW w:w="1697" w:type="dxa"/>
            <w:vMerge w:val="restart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Благотворительность. 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и лексика</w:t>
            </w:r>
          </w:p>
        </w:tc>
        <w:tc>
          <w:tcPr>
            <w:tcW w:w="2272" w:type="dxa"/>
            <w:vMerge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63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аудирования и чтения по теме «Дорожное движение».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по теме «Карта города, дорожное движение,</w:t>
            </w:r>
          </w:p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знаки» -описание  картинки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Страдательный залог.</w:t>
            </w:r>
            <w:r w:rsidRPr="00286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Возвратные местоимения. </w:t>
            </w:r>
          </w:p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-страдательный залог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6с Образование  видовременных форм глаголов.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Возвратн. Местоим-я  с префиксом «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self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»-употребление идиом 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730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Диалогическая речь по теме «Общественные службы». 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Электронное письмо.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абстрактных  существительных. Фразовый глагол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check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hood, </w:t>
            </w:r>
          </w:p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-age,-ity, ness,- ship</w:t>
            </w:r>
          </w:p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чтение по теме «Сидней, Австралия»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по теме «Московский Кремль»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 безопасные виды транспорта</w:t>
            </w:r>
          </w:p>
          <w:p w:rsidR="00FB61ED" w:rsidRPr="002867DF" w:rsidRDefault="00FB61ED" w:rsidP="0079255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hRule="exact" w:val="590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«Город и  общественная  жизнь».</w:t>
            </w:r>
          </w:p>
          <w:p w:rsidR="00FB61ED" w:rsidRPr="002867DF" w:rsidRDefault="00FB61ED" w:rsidP="0079255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1ED" w:rsidRPr="002867DF" w:rsidRDefault="00FB61ED" w:rsidP="0079255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1ED" w:rsidRPr="002867DF" w:rsidRDefault="00FB61ED" w:rsidP="0079255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М-7.Правила безопасности(11 ч)</w:t>
            </w:r>
          </w:p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Страхи и фобии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 w:val="restart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7a Страхи и фобии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Развитие навыков аудирования и устной речи по теме «Службы спасения».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Экстренные службы </w:t>
            </w:r>
          </w:p>
        </w:tc>
        <w:tc>
          <w:tcPr>
            <w:tcW w:w="1697" w:type="dxa"/>
            <w:vMerge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7b Условные придаточные реального или  нереального типа.</w:t>
            </w:r>
            <w:r w:rsidRPr="00286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 wish /If only..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7с  Типы условных предложений.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«условные преложения»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7 </w:t>
            </w: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. Привычки  и  здоровое питание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эссе  на тему: «</w:t>
            </w: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Польза и вред компьютерных игр».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последовательности событий в сложноподчи-ненных предложениях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(when, while, as soon as, before).  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f"/>
              </w:smartTagPr>
              <w:r w:rsidRPr="002867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  <w:r w:rsidRPr="002867D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</w:smartTag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Словообразование существительных.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73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keep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личной безопасности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и аудирования «Защити себя сам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М-8. Бросаем вызов! (18 ч)</w:t>
            </w:r>
          </w:p>
          <w:p w:rsidR="00FB61ED" w:rsidRPr="002867DF" w:rsidRDefault="00FB61ED" w:rsidP="0079255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Введение новой лексики по теме «Никогда не сдавайся!»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Развитие навыков аудирования по теме «Идти на риск».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Косвенная речь.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выживания в лесу.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 w:val="restart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Разделительные вопросы.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Tag- questions</w:t>
            </w:r>
          </w:p>
        </w:tc>
        <w:tc>
          <w:tcPr>
            <w:tcW w:w="1697" w:type="dxa"/>
            <w:vMerge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Пишем письмо – заявление.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 на работу»</w:t>
            </w:r>
          </w:p>
        </w:tc>
        <w:tc>
          <w:tcPr>
            <w:tcW w:w="1697" w:type="dxa"/>
            <w:vMerge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Пишем письмо – заявление.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97" w:type="dxa"/>
            <w:vMerge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f"/>
              </w:smartTagPr>
              <w:r w:rsidRPr="002867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  <w:r w:rsidRPr="002867D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</w:smartTag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Словообразование существительных.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ind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carry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Зависимые предлоги. 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149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материала. Подготовка к контрольной работе.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ED" w:rsidRPr="002867DF" w:rsidRDefault="00FB61ED" w:rsidP="0079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9 класса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к.р.  9</w:t>
            </w: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Описание картины (ситуации)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Кремль.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Словообразование. 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 для подростков.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 словообразования, фразовые глаголы(повторение)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 w:val="restart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 текста «Вдохновляющий людей»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чт</w:t>
            </w:r>
          </w:p>
        </w:tc>
        <w:tc>
          <w:tcPr>
            <w:tcW w:w="1697" w:type="dxa"/>
            <w:vMerge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формате ОГЭ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28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8.).</w:t>
            </w:r>
          </w:p>
        </w:tc>
      </w:tr>
      <w:tr w:rsidR="002867DF" w:rsidRPr="002867DF" w:rsidTr="00E97301">
        <w:trPr>
          <w:cantSplit/>
          <w:trHeight w:val="566"/>
        </w:trPr>
        <w:tc>
          <w:tcPr>
            <w:tcW w:w="704" w:type="dxa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DF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6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над ошибками. Итоговый урок.</w:t>
            </w:r>
          </w:p>
        </w:tc>
        <w:tc>
          <w:tcPr>
            <w:tcW w:w="2272" w:type="dxa"/>
          </w:tcPr>
          <w:p w:rsidR="00FB61ED" w:rsidRPr="002867DF" w:rsidRDefault="00FB61ED" w:rsidP="0079255A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FB61ED" w:rsidRPr="002867DF" w:rsidRDefault="00FB61ED" w:rsidP="0079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1ED" w:rsidRPr="002867DF" w:rsidRDefault="00FB61ED" w:rsidP="007925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61ED" w:rsidRPr="002867DF" w:rsidRDefault="00FB61ED" w:rsidP="007925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61ED" w:rsidRPr="002867DF" w:rsidRDefault="00FB61ED" w:rsidP="00792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ED" w:rsidRPr="002867DF" w:rsidRDefault="00FB61ED" w:rsidP="00792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ED" w:rsidRPr="002867DF" w:rsidRDefault="00FB61ED" w:rsidP="00792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1ED" w:rsidRPr="002867DF" w:rsidRDefault="00FB61ED" w:rsidP="0079255A">
      <w:pPr>
        <w:spacing w:after="0" w:line="240" w:lineRule="auto"/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5CF1" w:rsidRPr="002867DF" w:rsidRDefault="00185CF1" w:rsidP="0079255A">
      <w:pPr>
        <w:tabs>
          <w:tab w:val="left" w:pos="312"/>
          <w:tab w:val="left" w:pos="5669"/>
        </w:tabs>
        <w:spacing w:after="0" w:line="240" w:lineRule="auto"/>
        <w:ind w:left="73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70E1" w:rsidRPr="002867DF" w:rsidRDefault="00FB70E1" w:rsidP="0079255A">
      <w:pPr>
        <w:spacing w:after="0" w:line="240" w:lineRule="auto"/>
      </w:pPr>
    </w:p>
    <w:sectPr w:rsidR="00FB70E1" w:rsidRPr="002867DF" w:rsidSect="00E97301">
      <w:pgSz w:w="11906" w:h="16838"/>
      <w:pgMar w:top="539" w:right="1133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6F1"/>
    <w:multiLevelType w:val="multilevel"/>
    <w:tmpl w:val="14B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A7E9C"/>
    <w:multiLevelType w:val="multilevel"/>
    <w:tmpl w:val="F89C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24C88"/>
    <w:multiLevelType w:val="multilevel"/>
    <w:tmpl w:val="8D26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B17DC"/>
    <w:multiLevelType w:val="multilevel"/>
    <w:tmpl w:val="FDE8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D17BD"/>
    <w:multiLevelType w:val="multilevel"/>
    <w:tmpl w:val="CA00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1701A"/>
    <w:multiLevelType w:val="multilevel"/>
    <w:tmpl w:val="D4E273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37F3292B"/>
    <w:multiLevelType w:val="multilevel"/>
    <w:tmpl w:val="38AC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AB07FD"/>
    <w:multiLevelType w:val="hybridMultilevel"/>
    <w:tmpl w:val="4D96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2037D"/>
    <w:multiLevelType w:val="multilevel"/>
    <w:tmpl w:val="1B58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F0A08"/>
    <w:multiLevelType w:val="multilevel"/>
    <w:tmpl w:val="F5C8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71BAF"/>
    <w:multiLevelType w:val="multilevel"/>
    <w:tmpl w:val="8AB8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373980"/>
    <w:multiLevelType w:val="multilevel"/>
    <w:tmpl w:val="67F6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D609CE"/>
    <w:multiLevelType w:val="multilevel"/>
    <w:tmpl w:val="CD8E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83"/>
    <w:rsid w:val="00185CF1"/>
    <w:rsid w:val="00274083"/>
    <w:rsid w:val="002867DF"/>
    <w:rsid w:val="0079255A"/>
    <w:rsid w:val="007A6702"/>
    <w:rsid w:val="00BC1429"/>
    <w:rsid w:val="00E97301"/>
    <w:rsid w:val="00FB61ED"/>
    <w:rsid w:val="00F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3F1B8-58FA-41CD-B402-A48DAA02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1ED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FB61ED"/>
  </w:style>
  <w:style w:type="paragraph" w:customStyle="1" w:styleId="Default">
    <w:name w:val="Default"/>
    <w:rsid w:val="00FB61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B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61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B61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B61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B61ED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FB61ED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FB61ED"/>
    <w:rPr>
      <w:bCs/>
      <w:iCs/>
      <w:color w:val="7878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21D5-7F57-4297-A0E7-796023D4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7484</Words>
  <Characters>42660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cp:lastPrinted>2020-01-20T20:09:00Z</cp:lastPrinted>
  <dcterms:created xsi:type="dcterms:W3CDTF">2020-01-11T20:45:00Z</dcterms:created>
  <dcterms:modified xsi:type="dcterms:W3CDTF">2020-01-21T11:35:00Z</dcterms:modified>
</cp:coreProperties>
</file>